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D1611" w14:textId="3975E4D9" w:rsidR="00485915" w:rsidRPr="0006009B" w:rsidRDefault="00485915" w:rsidP="00E41FCB">
      <w:pPr>
        <w:jc w:val="center"/>
        <w:rPr>
          <w:rFonts w:cstheme="minorHAnsi"/>
          <w:color w:val="000000"/>
          <w:sz w:val="18"/>
          <w:szCs w:val="18"/>
          <w:lang w:eastAsia="es-ES_tradnl"/>
        </w:rPr>
      </w:pPr>
    </w:p>
    <w:p w14:paraId="683A9A90" w14:textId="3EC2BDE5" w:rsidR="0006009B" w:rsidRPr="008C6E05" w:rsidRDefault="00461544" w:rsidP="008C6E05">
      <w:pPr>
        <w:jc w:val="center"/>
        <w:rPr>
          <w:rFonts w:cstheme="minorHAnsi"/>
        </w:rPr>
      </w:pPr>
      <w:r w:rsidRPr="0006009B">
        <w:rPr>
          <w:rFonts w:cstheme="minorHAnsi"/>
          <w:noProof/>
        </w:rPr>
        <w:drawing>
          <wp:inline distT="0" distB="0" distL="0" distR="0" wp14:anchorId="7A0ED40B" wp14:editId="788B2CE3">
            <wp:extent cx="1105989" cy="493395"/>
            <wp:effectExtent l="0" t="0" r="0" b="0"/>
            <wp:docPr id="957726258" name="Picture 4"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726258" name="Picture 4" descr="A blue and black logo&#10;&#10;AI-generated content may be incorrect."/>
                    <pic:cNvPicPr/>
                  </pic:nvPicPr>
                  <pic:blipFill rotWithShape="1">
                    <a:blip r:embed="rId11"/>
                    <a:srcRect r="60433"/>
                    <a:stretch>
                      <a:fillRect/>
                    </a:stretch>
                  </pic:blipFill>
                  <pic:spPr bwMode="auto">
                    <a:xfrm>
                      <a:off x="0" y="0"/>
                      <a:ext cx="1119134" cy="499259"/>
                    </a:xfrm>
                    <a:prstGeom prst="rect">
                      <a:avLst/>
                    </a:prstGeom>
                    <a:ln>
                      <a:noFill/>
                    </a:ln>
                    <a:extLst>
                      <a:ext uri="{53640926-AAD7-44D8-BBD7-CCE9431645EC}">
                        <a14:shadowObscured xmlns:a14="http://schemas.microsoft.com/office/drawing/2010/main"/>
                      </a:ext>
                    </a:extLst>
                  </pic:spPr>
                </pic:pic>
              </a:graphicData>
            </a:graphic>
          </wp:inline>
        </w:drawing>
      </w:r>
    </w:p>
    <w:p w14:paraId="15C541C4" w14:textId="77777777" w:rsidR="0006009B" w:rsidRDefault="0006009B" w:rsidP="00970FD8">
      <w:pPr>
        <w:autoSpaceDE w:val="0"/>
        <w:autoSpaceDN w:val="0"/>
        <w:adjustRightInd w:val="0"/>
        <w:rPr>
          <w:rFonts w:cstheme="minorHAnsi"/>
          <w:b/>
          <w:bCs/>
          <w:color w:val="000000"/>
          <w:sz w:val="28"/>
          <w:szCs w:val="28"/>
        </w:rPr>
      </w:pPr>
    </w:p>
    <w:p w14:paraId="388BE5E1" w14:textId="6CEBF262" w:rsidR="00970FD8" w:rsidRPr="00970FD8" w:rsidRDefault="00970FD8" w:rsidP="00970FD8">
      <w:pPr>
        <w:autoSpaceDE w:val="0"/>
        <w:autoSpaceDN w:val="0"/>
        <w:adjustRightInd w:val="0"/>
        <w:spacing w:after="40"/>
        <w:jc w:val="center"/>
        <w:rPr>
          <w:rFonts w:cstheme="minorHAnsi"/>
          <w:b/>
          <w:bCs/>
          <w:color w:val="000000"/>
          <w:sz w:val="36"/>
          <w:szCs w:val="36"/>
        </w:rPr>
      </w:pPr>
      <w:r w:rsidRPr="00970FD8">
        <w:rPr>
          <w:rFonts w:cstheme="minorHAnsi"/>
          <w:b/>
          <w:bCs/>
          <w:color w:val="000000"/>
          <w:sz w:val="36"/>
          <w:szCs w:val="36"/>
        </w:rPr>
        <w:t xml:space="preserve">8 DE CADA 10 PERROS TIENEN PROBLEMAS DE SALUD BUCODENTAL: LA </w:t>
      </w:r>
      <w:r w:rsidR="003939C7">
        <w:rPr>
          <w:rFonts w:cstheme="minorHAnsi"/>
          <w:b/>
          <w:bCs/>
          <w:color w:val="000000"/>
          <w:sz w:val="36"/>
          <w:szCs w:val="36"/>
        </w:rPr>
        <w:t>IA</w:t>
      </w:r>
      <w:r w:rsidR="003939C7" w:rsidRPr="00970FD8">
        <w:rPr>
          <w:rFonts w:cstheme="minorHAnsi"/>
          <w:b/>
          <w:bCs/>
          <w:color w:val="000000"/>
          <w:sz w:val="36"/>
          <w:szCs w:val="36"/>
        </w:rPr>
        <w:t xml:space="preserve"> </w:t>
      </w:r>
      <w:r w:rsidRPr="00970FD8">
        <w:rPr>
          <w:rFonts w:cstheme="minorHAnsi"/>
          <w:b/>
          <w:bCs/>
          <w:color w:val="000000"/>
          <w:sz w:val="36"/>
          <w:szCs w:val="36"/>
        </w:rPr>
        <w:t>AYUDA AHORA A DETECTARLOS DESDE CASA</w:t>
      </w:r>
    </w:p>
    <w:p w14:paraId="59F32F89" w14:textId="3B9CD58B" w:rsidR="00970FD8" w:rsidRDefault="003939C7" w:rsidP="00970FD8">
      <w:pPr>
        <w:pStyle w:val="NormalWeb"/>
        <w:numPr>
          <w:ilvl w:val="0"/>
          <w:numId w:val="14"/>
        </w:numPr>
        <w:jc w:val="both"/>
        <w:textAlignment w:val="baseline"/>
        <w:rPr>
          <w:rFonts w:asciiTheme="minorHAnsi" w:hAnsiTheme="minorHAnsi" w:cstheme="minorHAnsi"/>
          <w:b/>
          <w:bCs/>
          <w:lang w:eastAsia="en-US"/>
        </w:rPr>
      </w:pPr>
      <w:r>
        <w:rPr>
          <w:rFonts w:asciiTheme="minorHAnsi" w:hAnsiTheme="minorHAnsi" w:cstheme="minorHAnsi"/>
          <w:b/>
          <w:bCs/>
          <w:lang w:eastAsia="en-US"/>
        </w:rPr>
        <w:t xml:space="preserve">Mars, a través de su marca </w:t>
      </w:r>
      <w:r w:rsidR="00970FD8" w:rsidRPr="00970FD8">
        <w:rPr>
          <w:rFonts w:asciiTheme="minorHAnsi" w:hAnsiTheme="minorHAnsi" w:cstheme="minorHAnsi"/>
          <w:b/>
          <w:bCs/>
          <w:lang w:eastAsia="en-US"/>
        </w:rPr>
        <w:t>PEDIGREE®</w:t>
      </w:r>
      <w:r>
        <w:rPr>
          <w:rFonts w:asciiTheme="minorHAnsi" w:hAnsiTheme="minorHAnsi" w:cstheme="minorHAnsi"/>
          <w:b/>
          <w:bCs/>
          <w:lang w:eastAsia="en-US"/>
        </w:rPr>
        <w:t>,</w:t>
      </w:r>
      <w:r w:rsidR="00970FD8" w:rsidRPr="00970FD8">
        <w:rPr>
          <w:rFonts w:asciiTheme="minorHAnsi" w:hAnsiTheme="minorHAnsi" w:cstheme="minorHAnsi"/>
          <w:b/>
          <w:bCs/>
          <w:lang w:eastAsia="en-US"/>
        </w:rPr>
        <w:t xml:space="preserve"> impulsa el cuidado oral canino con una herramienta digital basada en inteligencia artificial que permite identificar posibles señales de alerta a partir de una simple foto</w:t>
      </w:r>
    </w:p>
    <w:p w14:paraId="6D67ACC4" w14:textId="110E3927" w:rsidR="00970FD8" w:rsidRPr="00970FD8" w:rsidRDefault="008C6E05" w:rsidP="00970FD8">
      <w:pPr>
        <w:pStyle w:val="NormalWeb"/>
        <w:jc w:val="both"/>
        <w:textAlignment w:val="baseline"/>
        <w:rPr>
          <w:rFonts w:asciiTheme="minorHAnsi" w:hAnsiTheme="minorHAnsi" w:cstheme="minorHAnsi"/>
          <w:lang w:eastAsia="en-US"/>
        </w:rPr>
      </w:pPr>
      <w:r w:rsidRPr="008C6E05">
        <w:rPr>
          <w:rFonts w:asciiTheme="minorHAnsi" w:hAnsiTheme="minorHAnsi" w:cstheme="minorHAnsi"/>
          <w:b/>
          <w:bCs/>
          <w:lang w:eastAsia="en-US"/>
        </w:rPr>
        <w:t>Barcelona</w:t>
      </w:r>
      <w:r w:rsidR="001C7F3A" w:rsidRPr="008C6E05">
        <w:rPr>
          <w:rFonts w:asciiTheme="minorHAnsi" w:hAnsiTheme="minorHAnsi" w:cstheme="minorHAnsi"/>
          <w:b/>
          <w:bCs/>
          <w:lang w:eastAsia="en-US"/>
        </w:rPr>
        <w:t xml:space="preserve">, </w:t>
      </w:r>
      <w:r w:rsidR="00987142">
        <w:rPr>
          <w:rFonts w:asciiTheme="minorHAnsi" w:hAnsiTheme="minorHAnsi" w:cstheme="minorHAnsi"/>
          <w:b/>
          <w:bCs/>
          <w:lang w:eastAsia="en-US"/>
        </w:rPr>
        <w:t>15</w:t>
      </w:r>
      <w:r w:rsidR="00970FD8">
        <w:rPr>
          <w:rFonts w:asciiTheme="minorHAnsi" w:hAnsiTheme="minorHAnsi" w:cstheme="minorHAnsi"/>
          <w:b/>
          <w:bCs/>
          <w:lang w:eastAsia="en-US"/>
        </w:rPr>
        <w:t xml:space="preserve"> de abril</w:t>
      </w:r>
      <w:r>
        <w:rPr>
          <w:rFonts w:asciiTheme="minorHAnsi" w:hAnsiTheme="minorHAnsi" w:cstheme="minorHAnsi"/>
          <w:b/>
          <w:bCs/>
          <w:lang w:eastAsia="en-US"/>
        </w:rPr>
        <w:t xml:space="preserve"> </w:t>
      </w:r>
      <w:r w:rsidR="001C7F3A" w:rsidRPr="008C6E05">
        <w:rPr>
          <w:rFonts w:asciiTheme="minorHAnsi" w:hAnsiTheme="minorHAnsi" w:cstheme="minorHAnsi"/>
          <w:b/>
          <w:bCs/>
          <w:lang w:eastAsia="en-US"/>
        </w:rPr>
        <w:t>de 202</w:t>
      </w:r>
      <w:r w:rsidRPr="008C6E05">
        <w:rPr>
          <w:rFonts w:asciiTheme="minorHAnsi" w:hAnsiTheme="minorHAnsi" w:cstheme="minorHAnsi"/>
          <w:b/>
          <w:bCs/>
          <w:lang w:eastAsia="en-US"/>
        </w:rPr>
        <w:t>6</w:t>
      </w:r>
      <w:r w:rsidR="001C7F3A" w:rsidRPr="008C6E05">
        <w:rPr>
          <w:rFonts w:asciiTheme="minorHAnsi" w:hAnsiTheme="minorHAnsi" w:cstheme="minorHAnsi"/>
          <w:lang w:eastAsia="en-US"/>
        </w:rPr>
        <w:t xml:space="preserve"> </w:t>
      </w:r>
      <w:r w:rsidR="00970FD8">
        <w:rPr>
          <w:rFonts w:asciiTheme="minorHAnsi" w:hAnsiTheme="minorHAnsi" w:cstheme="minorHAnsi"/>
          <w:lang w:eastAsia="en-US"/>
        </w:rPr>
        <w:t xml:space="preserve">- </w:t>
      </w:r>
      <w:r w:rsidR="00970FD8" w:rsidRPr="00970FD8">
        <w:rPr>
          <w:rFonts w:asciiTheme="minorHAnsi" w:hAnsiTheme="minorHAnsi" w:cstheme="minorHAnsi"/>
          <w:lang w:eastAsia="en-US"/>
        </w:rPr>
        <w:t>La salud bucodental es uno de los aspectos más olvidados en el cuidado de los perros, a pesar de su impacto directo en su bienestar general. Según datos veterinarios</w:t>
      </w:r>
      <w:r w:rsidR="003939C7">
        <w:rPr>
          <w:rStyle w:val="Refdenotaalpie"/>
          <w:rFonts w:asciiTheme="minorHAnsi" w:hAnsiTheme="minorHAnsi" w:cstheme="minorHAnsi"/>
          <w:lang w:eastAsia="en-US"/>
        </w:rPr>
        <w:footnoteReference w:id="1"/>
      </w:r>
      <w:r w:rsidR="00970FD8" w:rsidRPr="00970FD8">
        <w:rPr>
          <w:rFonts w:asciiTheme="minorHAnsi" w:hAnsiTheme="minorHAnsi" w:cstheme="minorHAnsi"/>
          <w:lang w:eastAsia="en-US"/>
        </w:rPr>
        <w:t>, más del 80% de los perros mayores de tres años presenta signos de enfermedad periodontal, una afección que, si no se trata, puede derivar en problemas más graves que afectan a órganos como el corazón, el hígado o los riñones.</w:t>
      </w:r>
    </w:p>
    <w:p w14:paraId="05A9F13A" w14:textId="3B06F047" w:rsidR="00970FD8" w:rsidRPr="00970FD8" w:rsidRDefault="00970FD8" w:rsidP="00970FD8">
      <w:pPr>
        <w:pStyle w:val="NormalWeb"/>
        <w:jc w:val="both"/>
        <w:textAlignment w:val="baseline"/>
        <w:rPr>
          <w:rFonts w:asciiTheme="minorHAnsi" w:hAnsiTheme="minorHAnsi" w:cstheme="minorHAnsi"/>
          <w:lang w:eastAsia="en-US"/>
        </w:rPr>
      </w:pPr>
      <w:r w:rsidRPr="00970FD8">
        <w:rPr>
          <w:rFonts w:asciiTheme="minorHAnsi" w:hAnsiTheme="minorHAnsi" w:cstheme="minorHAnsi"/>
          <w:lang w:eastAsia="en-US"/>
        </w:rPr>
        <w:t>Sin embargo, la mayoría de los tutores de mascotas considera que la salud oral de su perro es buena, lo que evidencia una importante brecha de conocimiento y prevención.</w:t>
      </w:r>
      <w:r>
        <w:rPr>
          <w:rFonts w:asciiTheme="minorHAnsi" w:hAnsiTheme="minorHAnsi" w:cstheme="minorHAnsi"/>
          <w:lang w:eastAsia="en-US"/>
        </w:rPr>
        <w:t xml:space="preserve"> </w:t>
      </w:r>
      <w:r w:rsidRPr="00970FD8">
        <w:rPr>
          <w:rFonts w:asciiTheme="minorHAnsi" w:hAnsiTheme="minorHAnsi" w:cstheme="minorHAnsi"/>
          <w:lang w:eastAsia="en-US"/>
        </w:rPr>
        <w:t xml:space="preserve">En este contexto, PEDIGREE® lanza en </w:t>
      </w:r>
      <w:r w:rsidRPr="00ED5726">
        <w:rPr>
          <w:rFonts w:asciiTheme="minorHAnsi" w:hAnsiTheme="minorHAnsi" w:cstheme="minorHAnsi"/>
          <w:lang w:eastAsia="en-US"/>
        </w:rPr>
        <w:t xml:space="preserve">Europa </w:t>
      </w:r>
      <w:hyperlink r:id="rId12" w:history="1">
        <w:proofErr w:type="spellStart"/>
        <w:r w:rsidRPr="00ED5726">
          <w:rPr>
            <w:rStyle w:val="Hipervnculo"/>
            <w:rFonts w:asciiTheme="minorHAnsi" w:hAnsiTheme="minorHAnsi" w:cstheme="minorHAnsi"/>
            <w:b/>
            <w:bCs/>
            <w:i/>
            <w:iCs/>
          </w:rPr>
          <w:t>Toothscan</w:t>
        </w:r>
        <w:proofErr w:type="spellEnd"/>
      </w:hyperlink>
      <w:r w:rsidRPr="00ED5726">
        <w:rPr>
          <w:rFonts w:asciiTheme="minorHAnsi" w:hAnsiTheme="minorHAnsi" w:cstheme="minorHAnsi"/>
          <w:lang w:eastAsia="en-US"/>
        </w:rPr>
        <w:t>, una</w:t>
      </w:r>
      <w:r w:rsidRPr="00970FD8">
        <w:rPr>
          <w:rFonts w:asciiTheme="minorHAnsi" w:hAnsiTheme="minorHAnsi" w:cstheme="minorHAnsi"/>
          <w:lang w:eastAsia="en-US"/>
        </w:rPr>
        <w:t xml:space="preserve"> innovadora herramienta digital impulsada por inteligencia artificial que permite evaluar de forma sencilla el estado visible de los dientes y encías de los perros desde casa.</w:t>
      </w:r>
    </w:p>
    <w:p w14:paraId="4EC76D47" w14:textId="669BD16B" w:rsidR="008C6E05" w:rsidRPr="00ED5726" w:rsidRDefault="00970FD8" w:rsidP="00970FD8">
      <w:pPr>
        <w:pStyle w:val="NormalWeb"/>
        <w:jc w:val="both"/>
        <w:textAlignment w:val="baseline"/>
        <w:rPr>
          <w:rFonts w:asciiTheme="minorHAnsi" w:hAnsiTheme="minorHAnsi" w:cstheme="minorHAnsi"/>
          <w:b/>
          <w:bCs/>
          <w:lang w:eastAsia="en-US"/>
        </w:rPr>
      </w:pPr>
      <w:r w:rsidRPr="00970FD8">
        <w:rPr>
          <w:rFonts w:asciiTheme="minorHAnsi" w:hAnsiTheme="minorHAnsi" w:cstheme="minorHAnsi"/>
          <w:lang w:eastAsia="en-US"/>
        </w:rPr>
        <w:t>A través de una fotografía tomada con el móvil, la herramienta analiza posibles signos de acumulación de sarro o irritación gingival, ofreciendo al usuario un resumen personalizado con recomendaciones de cuidado</w:t>
      </w:r>
      <w:r w:rsidR="002700FD">
        <w:rPr>
          <w:rFonts w:asciiTheme="minorHAnsi" w:hAnsiTheme="minorHAnsi" w:cstheme="minorHAnsi"/>
          <w:lang w:eastAsia="en-US"/>
        </w:rPr>
        <w:t xml:space="preserve">, </w:t>
      </w:r>
      <w:r w:rsidRPr="00970FD8">
        <w:rPr>
          <w:rFonts w:asciiTheme="minorHAnsi" w:hAnsiTheme="minorHAnsi" w:cstheme="minorHAnsi"/>
          <w:lang w:eastAsia="en-US"/>
        </w:rPr>
        <w:t>fomenta</w:t>
      </w:r>
      <w:r w:rsidR="002700FD">
        <w:rPr>
          <w:rFonts w:asciiTheme="minorHAnsi" w:hAnsiTheme="minorHAnsi" w:cstheme="minorHAnsi"/>
          <w:lang w:eastAsia="en-US"/>
        </w:rPr>
        <w:t>ndo</w:t>
      </w:r>
      <w:r w:rsidRPr="00970FD8">
        <w:rPr>
          <w:rFonts w:asciiTheme="minorHAnsi" w:hAnsiTheme="minorHAnsi" w:cstheme="minorHAnsi"/>
          <w:lang w:eastAsia="en-US"/>
        </w:rPr>
        <w:t xml:space="preserve"> </w:t>
      </w:r>
      <w:r w:rsidR="002700FD">
        <w:rPr>
          <w:rFonts w:asciiTheme="minorHAnsi" w:hAnsiTheme="minorHAnsi" w:cstheme="minorHAnsi"/>
          <w:lang w:eastAsia="en-US"/>
        </w:rPr>
        <w:t xml:space="preserve">la detección temprana de problemas bucodentales, promoviendo hábitos preventivos y </w:t>
      </w:r>
      <w:r w:rsidRPr="00970FD8">
        <w:rPr>
          <w:rFonts w:asciiTheme="minorHAnsi" w:hAnsiTheme="minorHAnsi" w:cstheme="minorHAnsi"/>
          <w:lang w:eastAsia="en-US"/>
        </w:rPr>
        <w:t xml:space="preserve">la consulta con profesionales veterinarios como parte de una rutina de salud </w:t>
      </w:r>
      <w:r w:rsidR="00ED5726" w:rsidRPr="00970FD8">
        <w:rPr>
          <w:rFonts w:asciiTheme="minorHAnsi" w:hAnsiTheme="minorHAnsi" w:cstheme="minorHAnsi"/>
          <w:lang w:eastAsia="en-US"/>
        </w:rPr>
        <w:t>integral.</w:t>
      </w:r>
      <w:r w:rsidR="00ED5726">
        <w:rPr>
          <w:rFonts w:asciiTheme="minorHAnsi" w:hAnsiTheme="minorHAnsi" w:cstheme="minorHAnsi"/>
          <w:lang w:eastAsia="en-US"/>
        </w:rPr>
        <w:t xml:space="preserve"> </w:t>
      </w:r>
      <w:r w:rsidR="00ED5726" w:rsidRPr="00ED5726">
        <w:rPr>
          <w:rFonts w:asciiTheme="minorHAnsi" w:hAnsiTheme="minorHAnsi" w:cstheme="minorHAnsi"/>
          <w:i/>
          <w:iCs/>
          <w:lang w:eastAsia="en-US"/>
        </w:rPr>
        <w:t>“La</w:t>
      </w:r>
      <w:r w:rsidRPr="00ED5726">
        <w:rPr>
          <w:rFonts w:asciiTheme="minorHAnsi" w:hAnsiTheme="minorHAnsi" w:cstheme="minorHAnsi"/>
          <w:i/>
          <w:iCs/>
          <w:lang w:eastAsia="en-US"/>
        </w:rPr>
        <w:t xml:space="preserve"> herramienta </w:t>
      </w:r>
      <w:proofErr w:type="gramStart"/>
      <w:r w:rsidRPr="00ED5726">
        <w:rPr>
          <w:rFonts w:asciiTheme="minorHAnsi" w:hAnsiTheme="minorHAnsi" w:cstheme="minorHAnsi"/>
          <w:i/>
          <w:iCs/>
          <w:lang w:eastAsia="en-US"/>
        </w:rPr>
        <w:t>se enmarca dentro del</w:t>
      </w:r>
      <w:proofErr w:type="gramEnd"/>
      <w:r w:rsidRPr="00ED5726">
        <w:rPr>
          <w:rFonts w:asciiTheme="minorHAnsi" w:hAnsiTheme="minorHAnsi" w:cstheme="minorHAnsi"/>
          <w:i/>
          <w:iCs/>
          <w:lang w:eastAsia="en-US"/>
        </w:rPr>
        <w:t xml:space="preserve"> compromiso de Mars Petcare por acercar la innovación tecnológica al cuidado diario de los animales, promoviendo soluciones accesibles que respondan a necesidades reales de los tutores</w:t>
      </w:r>
      <w:r w:rsidR="001074A5">
        <w:rPr>
          <w:rFonts w:asciiTheme="minorHAnsi" w:hAnsiTheme="minorHAnsi" w:cstheme="minorHAnsi"/>
          <w:lang w:eastAsia="en-US"/>
        </w:rPr>
        <w:t>”</w:t>
      </w:r>
      <w:r w:rsidR="00ED5726">
        <w:rPr>
          <w:rFonts w:asciiTheme="minorHAnsi" w:hAnsiTheme="minorHAnsi" w:cstheme="minorHAnsi"/>
          <w:lang w:eastAsia="en-US"/>
        </w:rPr>
        <w:t>,</w:t>
      </w:r>
      <w:r w:rsidR="001074A5">
        <w:rPr>
          <w:rFonts w:asciiTheme="minorHAnsi" w:hAnsiTheme="minorHAnsi" w:cstheme="minorHAnsi"/>
          <w:lang w:eastAsia="en-US"/>
        </w:rPr>
        <w:t xml:space="preserve"> afirma </w:t>
      </w:r>
      <w:r w:rsidR="001074A5" w:rsidRPr="00ED5726">
        <w:rPr>
          <w:rFonts w:asciiTheme="minorHAnsi" w:hAnsiTheme="minorHAnsi" w:cstheme="minorHAnsi"/>
          <w:b/>
          <w:bCs/>
          <w:lang w:eastAsia="en-US"/>
        </w:rPr>
        <w:t xml:space="preserve">Gerard </w:t>
      </w:r>
      <w:proofErr w:type="spellStart"/>
      <w:r w:rsidR="001074A5" w:rsidRPr="00ED5726">
        <w:rPr>
          <w:rFonts w:asciiTheme="minorHAnsi" w:hAnsiTheme="minorHAnsi" w:cstheme="minorHAnsi"/>
          <w:b/>
          <w:bCs/>
          <w:lang w:eastAsia="en-US"/>
        </w:rPr>
        <w:t>Bagaria</w:t>
      </w:r>
      <w:proofErr w:type="spellEnd"/>
      <w:r w:rsidR="001074A5" w:rsidRPr="00ED5726">
        <w:rPr>
          <w:rFonts w:asciiTheme="minorHAnsi" w:hAnsiTheme="minorHAnsi" w:cstheme="minorHAnsi"/>
          <w:b/>
          <w:bCs/>
          <w:lang w:eastAsia="en-US"/>
        </w:rPr>
        <w:t xml:space="preserve">, </w:t>
      </w:r>
      <w:r w:rsidR="00987142">
        <w:rPr>
          <w:rFonts w:asciiTheme="minorHAnsi" w:hAnsiTheme="minorHAnsi" w:cstheme="minorHAnsi"/>
          <w:b/>
          <w:bCs/>
          <w:lang w:eastAsia="en-US"/>
        </w:rPr>
        <w:t>d</w:t>
      </w:r>
      <w:r w:rsidR="001074A5" w:rsidRPr="00ED5726">
        <w:rPr>
          <w:rFonts w:asciiTheme="minorHAnsi" w:hAnsiTheme="minorHAnsi" w:cstheme="minorHAnsi"/>
          <w:b/>
          <w:bCs/>
          <w:lang w:eastAsia="en-US"/>
        </w:rPr>
        <w:t xml:space="preserve">irector </w:t>
      </w:r>
      <w:r w:rsidR="00987142">
        <w:rPr>
          <w:rFonts w:asciiTheme="minorHAnsi" w:hAnsiTheme="minorHAnsi" w:cstheme="minorHAnsi"/>
          <w:b/>
          <w:bCs/>
          <w:lang w:eastAsia="en-US"/>
        </w:rPr>
        <w:t>g</w:t>
      </w:r>
      <w:r w:rsidR="001074A5" w:rsidRPr="00ED5726">
        <w:rPr>
          <w:rFonts w:asciiTheme="minorHAnsi" w:hAnsiTheme="minorHAnsi" w:cstheme="minorHAnsi"/>
          <w:b/>
          <w:bCs/>
          <w:lang w:eastAsia="en-US"/>
        </w:rPr>
        <w:t xml:space="preserve">eneral de Mars </w:t>
      </w:r>
      <w:proofErr w:type="spellStart"/>
      <w:r w:rsidR="001074A5" w:rsidRPr="00ED5726">
        <w:rPr>
          <w:rFonts w:asciiTheme="minorHAnsi" w:hAnsiTheme="minorHAnsi" w:cstheme="minorHAnsi"/>
          <w:b/>
          <w:bCs/>
          <w:lang w:eastAsia="en-US"/>
        </w:rPr>
        <w:t>Pet</w:t>
      </w:r>
      <w:proofErr w:type="spellEnd"/>
      <w:r w:rsidR="001074A5" w:rsidRPr="00ED5726">
        <w:rPr>
          <w:rFonts w:asciiTheme="minorHAnsi" w:hAnsiTheme="minorHAnsi" w:cstheme="minorHAnsi"/>
          <w:b/>
          <w:bCs/>
          <w:lang w:eastAsia="en-US"/>
        </w:rPr>
        <w:t xml:space="preserve"> </w:t>
      </w:r>
      <w:proofErr w:type="spellStart"/>
      <w:r w:rsidR="001074A5" w:rsidRPr="00ED5726">
        <w:rPr>
          <w:rFonts w:asciiTheme="minorHAnsi" w:hAnsiTheme="minorHAnsi" w:cstheme="minorHAnsi"/>
          <w:b/>
          <w:bCs/>
          <w:lang w:eastAsia="en-US"/>
        </w:rPr>
        <w:t>Nutrition</w:t>
      </w:r>
      <w:proofErr w:type="spellEnd"/>
      <w:r w:rsidR="001074A5" w:rsidRPr="00ED5726">
        <w:rPr>
          <w:rFonts w:asciiTheme="minorHAnsi" w:hAnsiTheme="minorHAnsi" w:cstheme="minorHAnsi"/>
          <w:b/>
          <w:bCs/>
          <w:lang w:eastAsia="en-US"/>
        </w:rPr>
        <w:t xml:space="preserve"> en España y Portugal</w:t>
      </w:r>
      <w:r w:rsidR="00ED5726">
        <w:rPr>
          <w:rFonts w:asciiTheme="minorHAnsi" w:hAnsiTheme="minorHAnsi" w:cstheme="minorHAnsi"/>
          <w:b/>
          <w:bCs/>
          <w:lang w:eastAsia="en-US"/>
        </w:rPr>
        <w:t>.</w:t>
      </w:r>
    </w:p>
    <w:p w14:paraId="3DBB44DB" w14:textId="6962B700" w:rsidR="002700FD" w:rsidRDefault="00970FD8" w:rsidP="00970FD8">
      <w:pPr>
        <w:pStyle w:val="NormalWeb"/>
        <w:jc w:val="both"/>
        <w:textAlignment w:val="baseline"/>
        <w:rPr>
          <w:rFonts w:asciiTheme="minorHAnsi" w:hAnsiTheme="minorHAnsi" w:cstheme="minorHAnsi"/>
          <w:lang w:eastAsia="en-US"/>
        </w:rPr>
      </w:pPr>
      <w:r w:rsidRPr="00970FD8">
        <w:rPr>
          <w:rFonts w:asciiTheme="minorHAnsi" w:hAnsiTheme="minorHAnsi" w:cstheme="minorHAnsi"/>
          <w:lang w:eastAsia="en-US"/>
        </w:rPr>
        <w:t xml:space="preserve">En España, esta apuesta por la concienciación sobre la salud bucodental forma parte de la campaña “Mala Boca”, que tras su paso por </w:t>
      </w:r>
      <w:proofErr w:type="spellStart"/>
      <w:r w:rsidRPr="00970FD8">
        <w:rPr>
          <w:rFonts w:asciiTheme="minorHAnsi" w:hAnsiTheme="minorHAnsi" w:cstheme="minorHAnsi"/>
          <w:lang w:eastAsia="en-US"/>
        </w:rPr>
        <w:t>Iberzoo</w:t>
      </w:r>
      <w:proofErr w:type="spellEnd"/>
      <w:r w:rsidRPr="00970FD8">
        <w:rPr>
          <w:rFonts w:asciiTheme="minorHAnsi" w:hAnsiTheme="minorHAnsi" w:cstheme="minorHAnsi"/>
          <w:lang w:eastAsia="en-US"/>
        </w:rPr>
        <w:t xml:space="preserve"> </w:t>
      </w:r>
      <w:proofErr w:type="spellStart"/>
      <w:r w:rsidRPr="00970FD8">
        <w:rPr>
          <w:rFonts w:asciiTheme="minorHAnsi" w:hAnsiTheme="minorHAnsi" w:cstheme="minorHAnsi"/>
          <w:lang w:eastAsia="en-US"/>
        </w:rPr>
        <w:t>Propet</w:t>
      </w:r>
      <w:proofErr w:type="spellEnd"/>
      <w:r w:rsidRPr="00970FD8">
        <w:rPr>
          <w:rFonts w:asciiTheme="minorHAnsi" w:hAnsiTheme="minorHAnsi" w:cstheme="minorHAnsi"/>
          <w:lang w:eastAsia="en-US"/>
        </w:rPr>
        <w:t xml:space="preserve"> y varias acciones de </w:t>
      </w:r>
      <w:r w:rsidR="00F3552C">
        <w:rPr>
          <w:rFonts w:asciiTheme="minorHAnsi" w:hAnsiTheme="minorHAnsi" w:cstheme="minorHAnsi"/>
          <w:lang w:eastAsia="en-US"/>
        </w:rPr>
        <w:t>demostración de producto en las calles</w:t>
      </w:r>
      <w:r w:rsidRPr="00970FD8">
        <w:rPr>
          <w:rFonts w:asciiTheme="minorHAnsi" w:hAnsiTheme="minorHAnsi" w:cstheme="minorHAnsi"/>
          <w:lang w:eastAsia="en-US"/>
        </w:rPr>
        <w:t xml:space="preserve"> </w:t>
      </w:r>
      <w:r w:rsidR="00F3552C">
        <w:rPr>
          <w:rFonts w:asciiTheme="minorHAnsi" w:hAnsiTheme="minorHAnsi" w:cstheme="minorHAnsi"/>
          <w:lang w:eastAsia="en-US"/>
        </w:rPr>
        <w:t>de</w:t>
      </w:r>
      <w:r w:rsidRPr="00970FD8">
        <w:rPr>
          <w:rFonts w:asciiTheme="minorHAnsi" w:hAnsiTheme="minorHAnsi" w:cstheme="minorHAnsi"/>
          <w:lang w:eastAsia="en-US"/>
        </w:rPr>
        <w:t xml:space="preserve"> Madrid y Barcelona, continúa acercándose al público a través de nuevas experiencias.</w:t>
      </w:r>
      <w:r>
        <w:rPr>
          <w:rFonts w:asciiTheme="minorHAnsi" w:hAnsiTheme="minorHAnsi" w:cstheme="minorHAnsi"/>
          <w:lang w:eastAsia="en-US"/>
        </w:rPr>
        <w:t xml:space="preserve"> </w:t>
      </w:r>
    </w:p>
    <w:p w14:paraId="66336073" w14:textId="3185224B" w:rsidR="00A91369" w:rsidRDefault="00A91369" w:rsidP="00970FD8">
      <w:pPr>
        <w:pStyle w:val="NormalWeb"/>
        <w:jc w:val="both"/>
        <w:textAlignment w:val="baseline"/>
        <w:rPr>
          <w:rFonts w:asciiTheme="minorHAnsi" w:hAnsiTheme="minorHAnsi" w:cstheme="minorHAnsi"/>
          <w:lang w:eastAsia="en-US"/>
        </w:rPr>
      </w:pPr>
      <w:r w:rsidRPr="00A91369">
        <w:rPr>
          <w:rFonts w:asciiTheme="minorHAnsi" w:hAnsiTheme="minorHAnsi" w:cstheme="minorHAnsi"/>
          <w:lang w:eastAsia="en-US"/>
        </w:rPr>
        <w:t xml:space="preserve">Además, los tutores de mascotas han tenido la oportunidad de probar la herramienta en directo en el espacio efímero que la marca organizó en pleno centro de Madrid durante </w:t>
      </w:r>
      <w:r w:rsidR="00D416EB">
        <w:rPr>
          <w:rFonts w:asciiTheme="minorHAnsi" w:hAnsiTheme="minorHAnsi" w:cstheme="minorHAnsi"/>
          <w:lang w:eastAsia="en-US"/>
        </w:rPr>
        <w:t xml:space="preserve">la segunda semana de </w:t>
      </w:r>
      <w:r w:rsidRPr="00A91369">
        <w:rPr>
          <w:rFonts w:asciiTheme="minorHAnsi" w:hAnsiTheme="minorHAnsi" w:cstheme="minorHAnsi"/>
          <w:lang w:eastAsia="en-US"/>
        </w:rPr>
        <w:t>abril. Allí, los visitantes pudieron conocer de primera mano la importancia del cuidado oral en perros y descubrir herramientas digitales que ayudan a visibilizar problemas que a menudo pasan desapercibidos.</w:t>
      </w:r>
    </w:p>
    <w:p w14:paraId="0AEA8FD3" w14:textId="5C91F365" w:rsidR="00970FD8" w:rsidRPr="00970FD8" w:rsidRDefault="00970FD8" w:rsidP="00970FD8">
      <w:pPr>
        <w:pStyle w:val="NormalWeb"/>
        <w:jc w:val="both"/>
        <w:textAlignment w:val="baseline"/>
        <w:rPr>
          <w:rFonts w:asciiTheme="minorHAnsi" w:hAnsiTheme="minorHAnsi" w:cstheme="minorHAnsi"/>
          <w:lang w:eastAsia="en-US"/>
        </w:rPr>
      </w:pPr>
      <w:r w:rsidRPr="00970FD8">
        <w:rPr>
          <w:rFonts w:asciiTheme="minorHAnsi" w:hAnsiTheme="minorHAnsi" w:cstheme="minorHAnsi"/>
          <w:lang w:eastAsia="en-US"/>
        </w:rPr>
        <w:lastRenderedPageBreak/>
        <w:t>Con iniciativas como esta, Mars Petcare refuerza su propósito de construir </w:t>
      </w:r>
      <w:r w:rsidRPr="00970FD8">
        <w:rPr>
          <w:rFonts w:asciiTheme="minorHAnsi" w:hAnsiTheme="minorHAnsi" w:cstheme="minorHAnsi"/>
          <w:i/>
          <w:iCs/>
          <w:lang w:eastAsia="en-US"/>
        </w:rPr>
        <w:t>Un mundo mejor para las mascotas</w:t>
      </w:r>
      <w:r w:rsidRPr="00970FD8">
        <w:rPr>
          <w:rFonts w:asciiTheme="minorHAnsi" w:hAnsiTheme="minorHAnsi" w:cstheme="minorHAnsi"/>
          <w:lang w:eastAsia="en-US"/>
        </w:rPr>
        <w:t>, apostando por la prevención, la educación y la innovación como pilares clave para mejorar su bienestar.</w:t>
      </w:r>
    </w:p>
    <w:p w14:paraId="3BDC52A7" w14:textId="77777777" w:rsidR="00970FD8" w:rsidRDefault="00970FD8" w:rsidP="00970FD8">
      <w:pPr>
        <w:pStyle w:val="NormalWeb"/>
        <w:jc w:val="both"/>
        <w:textAlignment w:val="baseline"/>
        <w:rPr>
          <w:rFonts w:cstheme="minorHAnsi"/>
        </w:rPr>
      </w:pPr>
    </w:p>
    <w:p w14:paraId="6EBBEA58" w14:textId="0E5BAD05" w:rsidR="000D2EA5" w:rsidRPr="0006009B" w:rsidRDefault="00970FD8" w:rsidP="00970FD8">
      <w:pPr>
        <w:pStyle w:val="NormalWeb"/>
        <w:jc w:val="both"/>
        <w:textAlignment w:val="baseline"/>
        <w:rPr>
          <w:rFonts w:cstheme="minorHAnsi"/>
        </w:rPr>
      </w:pPr>
      <w:r>
        <w:rPr>
          <w:rFonts w:cstheme="minorHAnsi"/>
        </w:rPr>
        <w:t>***</w:t>
      </w:r>
    </w:p>
    <w:p w14:paraId="61F85D73" w14:textId="77777777" w:rsidR="001C7C01" w:rsidRPr="0006009B" w:rsidRDefault="001C7C01" w:rsidP="007F5684">
      <w:pPr>
        <w:jc w:val="both"/>
        <w:rPr>
          <w:rFonts w:cstheme="minorHAnsi"/>
          <w:sz w:val="20"/>
          <w:szCs w:val="20"/>
        </w:rPr>
      </w:pPr>
    </w:p>
    <w:p w14:paraId="362E9753" w14:textId="4C9E2235" w:rsidR="00F05BE4" w:rsidRPr="0006009B" w:rsidRDefault="00F05BE4" w:rsidP="00F05BE4">
      <w:pPr>
        <w:jc w:val="both"/>
        <w:rPr>
          <w:rFonts w:cstheme="minorHAnsi"/>
          <w:b/>
          <w:bCs/>
          <w:sz w:val="20"/>
          <w:szCs w:val="20"/>
        </w:rPr>
      </w:pPr>
      <w:r w:rsidRPr="0006009B">
        <w:rPr>
          <w:rFonts w:cstheme="minorHAnsi"/>
          <w:b/>
          <w:bCs/>
          <w:sz w:val="20"/>
          <w:szCs w:val="20"/>
        </w:rPr>
        <w:t xml:space="preserve">Sobre MARS, </w:t>
      </w:r>
      <w:proofErr w:type="spellStart"/>
      <w:r w:rsidRPr="0006009B">
        <w:rPr>
          <w:rFonts w:cstheme="minorHAnsi"/>
          <w:b/>
          <w:bCs/>
          <w:sz w:val="20"/>
          <w:szCs w:val="20"/>
        </w:rPr>
        <w:t>Incorporated</w:t>
      </w:r>
      <w:proofErr w:type="spellEnd"/>
    </w:p>
    <w:p w14:paraId="1EFAB878" w14:textId="0D3E1991" w:rsidR="00CB3A1C" w:rsidRDefault="00CB3A1C" w:rsidP="00F05BE4">
      <w:pPr>
        <w:jc w:val="both"/>
        <w:rPr>
          <w:rFonts w:cstheme="minorHAnsi"/>
          <w:sz w:val="20"/>
          <w:szCs w:val="20"/>
        </w:rPr>
      </w:pPr>
      <w:r w:rsidRPr="00CB3A1C">
        <w:rPr>
          <w:rFonts w:cstheme="minorHAnsi"/>
          <w:sz w:val="20"/>
          <w:szCs w:val="20"/>
        </w:rPr>
        <w:t xml:space="preserve">Mars, </w:t>
      </w:r>
      <w:proofErr w:type="spellStart"/>
      <w:r w:rsidRPr="00CB3A1C">
        <w:rPr>
          <w:rFonts w:cstheme="minorHAnsi"/>
          <w:sz w:val="20"/>
          <w:szCs w:val="20"/>
        </w:rPr>
        <w:t>Incorporated</w:t>
      </w:r>
      <w:proofErr w:type="spellEnd"/>
      <w:r w:rsidRPr="00CB3A1C">
        <w:rPr>
          <w:rFonts w:cstheme="minorHAnsi"/>
          <w:sz w:val="20"/>
          <w:szCs w:val="20"/>
        </w:rPr>
        <w:t xml:space="preserve"> está impulsada por la creencia de que el mundo que queremos mañana comienza con la forma en que hacemos negocios hoy. Como una empresa familiar de más de 65 mil millones de dólares, nuestra cartera diversa y en expansión de productos líderes para el cuidado de mascotas y servicios veterinarios apoya a las mascotas en todo el mundo, y nuestros productos de snacks y alimentos de calidad deleitan a millones de personas todos los días. Producimos algunas de las marcas más queridas del mundo, como ROYAL CANIN®, PEDIGREE®, WHISKAS®, CESAR®, M&amp;M’S®, SNICKERS®, Pringles®, </w:t>
      </w:r>
      <w:proofErr w:type="spellStart"/>
      <w:r w:rsidRPr="00CB3A1C">
        <w:rPr>
          <w:rFonts w:cstheme="minorHAnsi"/>
          <w:sz w:val="20"/>
          <w:szCs w:val="20"/>
        </w:rPr>
        <w:t>Cheez-It</w:t>
      </w:r>
      <w:proofErr w:type="spellEnd"/>
      <w:r w:rsidRPr="00CB3A1C">
        <w:rPr>
          <w:rFonts w:cstheme="minorHAnsi"/>
          <w:sz w:val="20"/>
          <w:szCs w:val="20"/>
        </w:rPr>
        <w:t>® y BEN’S ORIGINAL™. Nuestras redes internacionales de hospitales para mascotas, incluidos BANFIELD™, BLUEPEARL™, VCA™ y ANICURA™, abarcan atención veterinaria preventiva, general, especializada y de emergencia, y nuestro negocio global de diagnóstico veterinario ANTECH® ofrece capacidades revolucionarias en el diagnóstico de mascotas. Los Cinco Principios de Mars (Calidad, Responsabilidad, Reciprocidad, Eficiencia y Libertad) inspiran a nuestros más de 170,000 Asociados a actuar todos los días para ayudar a crear un mundo mejor para las personas, las mascotas y el planeta.</w:t>
      </w:r>
    </w:p>
    <w:p w14:paraId="0D68B9A5" w14:textId="77777777" w:rsidR="00CB3A1C" w:rsidRPr="0006009B" w:rsidRDefault="00CB3A1C" w:rsidP="00F05BE4">
      <w:pPr>
        <w:jc w:val="both"/>
        <w:rPr>
          <w:rFonts w:cstheme="minorHAnsi"/>
          <w:sz w:val="20"/>
          <w:szCs w:val="20"/>
        </w:rPr>
      </w:pPr>
    </w:p>
    <w:p w14:paraId="18BB9866" w14:textId="7C8D2701" w:rsidR="00F05BE4" w:rsidRPr="0006009B" w:rsidRDefault="00F05BE4" w:rsidP="00F05BE4">
      <w:pPr>
        <w:jc w:val="both"/>
        <w:rPr>
          <w:rFonts w:cstheme="minorHAnsi"/>
          <w:sz w:val="20"/>
          <w:szCs w:val="20"/>
        </w:rPr>
      </w:pPr>
      <w:r w:rsidRPr="0006009B">
        <w:rPr>
          <w:rFonts w:cstheme="minorHAnsi"/>
          <w:sz w:val="20"/>
          <w:szCs w:val="20"/>
        </w:rPr>
        <w:t>Para obtener más información sobre Mar</w:t>
      </w:r>
      <w:r w:rsidR="00CB3A1C">
        <w:rPr>
          <w:rFonts w:cstheme="minorHAnsi"/>
          <w:sz w:val="20"/>
          <w:szCs w:val="20"/>
        </w:rPr>
        <w:t>s</w:t>
      </w:r>
      <w:r w:rsidRPr="0006009B">
        <w:rPr>
          <w:rFonts w:cstheme="minorHAnsi"/>
          <w:sz w:val="20"/>
          <w:szCs w:val="20"/>
        </w:rPr>
        <w:t xml:space="preserve">, visite </w:t>
      </w:r>
      <w:hyperlink r:id="rId13" w:tgtFrame="_blank" w:history="1">
        <w:r w:rsidRPr="0006009B">
          <w:rPr>
            <w:rStyle w:val="Hipervnculo"/>
            <w:rFonts w:cstheme="minorHAnsi"/>
            <w:sz w:val="20"/>
            <w:szCs w:val="20"/>
          </w:rPr>
          <w:t>www.mars.com</w:t>
        </w:r>
      </w:hyperlink>
      <w:r w:rsidRPr="0006009B">
        <w:rPr>
          <w:rFonts w:cstheme="minorHAnsi"/>
          <w:sz w:val="20"/>
          <w:szCs w:val="20"/>
        </w:rPr>
        <w:t xml:space="preserve">. Síguenos en </w:t>
      </w:r>
      <w:hyperlink r:id="rId14" w:tgtFrame="_blank" w:history="1">
        <w:r w:rsidRPr="0006009B">
          <w:rPr>
            <w:rStyle w:val="Hipervnculo"/>
            <w:rFonts w:cstheme="minorHAnsi"/>
            <w:sz w:val="20"/>
            <w:szCs w:val="20"/>
          </w:rPr>
          <w:t>Facebook</w:t>
        </w:r>
      </w:hyperlink>
      <w:r w:rsidRPr="0006009B">
        <w:rPr>
          <w:rFonts w:cstheme="minorHAnsi"/>
          <w:sz w:val="20"/>
          <w:szCs w:val="20"/>
        </w:rPr>
        <w:t xml:space="preserve">, </w:t>
      </w:r>
      <w:hyperlink r:id="rId15" w:tgtFrame="_blank" w:history="1">
        <w:r w:rsidRPr="0006009B">
          <w:rPr>
            <w:rStyle w:val="Hipervnculo"/>
            <w:rFonts w:cstheme="minorHAnsi"/>
            <w:sz w:val="20"/>
            <w:szCs w:val="20"/>
          </w:rPr>
          <w:t>Instagram</w:t>
        </w:r>
      </w:hyperlink>
      <w:r w:rsidRPr="0006009B">
        <w:rPr>
          <w:rFonts w:cstheme="minorHAnsi"/>
          <w:sz w:val="20"/>
          <w:szCs w:val="20"/>
        </w:rPr>
        <w:t xml:space="preserve">, </w:t>
      </w:r>
      <w:hyperlink r:id="rId16" w:tgtFrame="_blank" w:history="1">
        <w:r w:rsidRPr="0006009B">
          <w:rPr>
            <w:rStyle w:val="Hipervnculo"/>
            <w:rFonts w:cstheme="minorHAnsi"/>
            <w:sz w:val="20"/>
            <w:szCs w:val="20"/>
          </w:rPr>
          <w:t>LinkedIn</w:t>
        </w:r>
      </w:hyperlink>
      <w:r w:rsidRPr="0006009B">
        <w:rPr>
          <w:rFonts w:cstheme="minorHAnsi"/>
          <w:sz w:val="20"/>
          <w:szCs w:val="20"/>
        </w:rPr>
        <w:t xml:space="preserve"> y </w:t>
      </w:r>
      <w:hyperlink r:id="rId17" w:tgtFrame="_blank" w:history="1">
        <w:r w:rsidRPr="0006009B">
          <w:rPr>
            <w:rStyle w:val="Hipervnculo"/>
            <w:rFonts w:cstheme="minorHAnsi"/>
            <w:sz w:val="20"/>
            <w:szCs w:val="20"/>
          </w:rPr>
          <w:t>YouTube</w:t>
        </w:r>
      </w:hyperlink>
      <w:r w:rsidRPr="0006009B">
        <w:rPr>
          <w:rFonts w:cstheme="minorHAnsi"/>
          <w:sz w:val="20"/>
          <w:szCs w:val="20"/>
        </w:rPr>
        <w:t xml:space="preserve">. </w:t>
      </w:r>
    </w:p>
    <w:p w14:paraId="6FD239EC" w14:textId="77777777" w:rsidR="00F05BE4" w:rsidRPr="0006009B" w:rsidRDefault="00F05BE4" w:rsidP="00F05BE4">
      <w:pPr>
        <w:jc w:val="both"/>
        <w:rPr>
          <w:rFonts w:cstheme="minorHAnsi"/>
          <w:sz w:val="20"/>
          <w:szCs w:val="20"/>
        </w:rPr>
      </w:pPr>
    </w:p>
    <w:p w14:paraId="6F050DC4" w14:textId="0BD789F4" w:rsidR="00F05BE4" w:rsidRPr="0006009B" w:rsidRDefault="00F05BE4" w:rsidP="00F05BE4">
      <w:pPr>
        <w:jc w:val="both"/>
        <w:rPr>
          <w:rFonts w:cstheme="minorHAnsi"/>
          <w:b/>
          <w:bCs/>
          <w:sz w:val="20"/>
          <w:szCs w:val="20"/>
        </w:rPr>
      </w:pPr>
      <w:r w:rsidRPr="0006009B">
        <w:rPr>
          <w:rFonts w:cstheme="minorHAnsi"/>
          <w:b/>
          <w:bCs/>
          <w:sz w:val="20"/>
          <w:szCs w:val="20"/>
        </w:rPr>
        <w:t>Sobre MAR</w:t>
      </w:r>
      <w:r w:rsidR="00CB3A1C">
        <w:rPr>
          <w:rFonts w:cstheme="minorHAnsi"/>
          <w:b/>
          <w:bCs/>
          <w:sz w:val="20"/>
          <w:szCs w:val="20"/>
        </w:rPr>
        <w:t>S</w:t>
      </w:r>
      <w:r w:rsidRPr="0006009B">
        <w:rPr>
          <w:rFonts w:cstheme="minorHAnsi"/>
          <w:b/>
          <w:bCs/>
          <w:sz w:val="20"/>
          <w:szCs w:val="20"/>
        </w:rPr>
        <w:t xml:space="preserve"> </w:t>
      </w:r>
      <w:r w:rsidR="0006009B">
        <w:rPr>
          <w:rFonts w:cstheme="minorHAnsi"/>
          <w:b/>
          <w:bCs/>
          <w:sz w:val="20"/>
          <w:szCs w:val="20"/>
        </w:rPr>
        <w:t>en España</w:t>
      </w:r>
    </w:p>
    <w:p w14:paraId="491A434D" w14:textId="6ACF54B6" w:rsidR="00F60AF0" w:rsidRDefault="00F60AF0" w:rsidP="00F60AF0">
      <w:pPr>
        <w:jc w:val="both"/>
        <w:rPr>
          <w:rFonts w:cstheme="minorHAnsi"/>
          <w:sz w:val="20"/>
          <w:szCs w:val="20"/>
        </w:rPr>
      </w:pPr>
      <w:r w:rsidRPr="0006009B">
        <w:rPr>
          <w:rFonts w:cstheme="minorHAnsi"/>
          <w:sz w:val="20"/>
          <w:szCs w:val="20"/>
        </w:rPr>
        <w:t>M</w:t>
      </w:r>
      <w:r w:rsidR="00CB3A1C">
        <w:rPr>
          <w:rFonts w:cstheme="minorHAnsi"/>
          <w:sz w:val="20"/>
          <w:szCs w:val="20"/>
        </w:rPr>
        <w:t>ars</w:t>
      </w:r>
      <w:r w:rsidRPr="0006009B">
        <w:rPr>
          <w:rFonts w:cstheme="minorHAnsi"/>
          <w:sz w:val="20"/>
          <w:szCs w:val="20"/>
        </w:rPr>
        <w:t xml:space="preserve"> está presente en España desde 1982. En la actualidad cuenta con más de </w:t>
      </w:r>
      <w:r w:rsidR="00305CF5" w:rsidRPr="0006009B">
        <w:rPr>
          <w:rFonts w:cstheme="minorHAnsi"/>
          <w:sz w:val="20"/>
          <w:szCs w:val="20"/>
        </w:rPr>
        <w:t>5</w:t>
      </w:r>
      <w:r w:rsidRPr="0006009B">
        <w:rPr>
          <w:rFonts w:cstheme="minorHAnsi"/>
          <w:sz w:val="20"/>
          <w:szCs w:val="20"/>
        </w:rPr>
        <w:t>00 trabajadores, entre su fábrica en Arévalo (Ávila), y sus tres oficinas distribuidas entre Portugal y España, distribuyendo un total de 27 marcas</w:t>
      </w:r>
      <w:r w:rsidR="0006009B">
        <w:rPr>
          <w:rFonts w:cstheme="minorHAnsi"/>
          <w:sz w:val="20"/>
          <w:szCs w:val="20"/>
        </w:rPr>
        <w:t xml:space="preserve"> de la compañía</w:t>
      </w:r>
      <w:r w:rsidRPr="0006009B">
        <w:rPr>
          <w:rFonts w:cstheme="minorHAnsi"/>
          <w:sz w:val="20"/>
          <w:szCs w:val="20"/>
        </w:rPr>
        <w:t>.</w:t>
      </w:r>
      <w:r w:rsidR="006C4F82" w:rsidRPr="0006009B">
        <w:rPr>
          <w:rFonts w:cstheme="minorHAnsi"/>
          <w:sz w:val="20"/>
          <w:szCs w:val="20"/>
        </w:rPr>
        <w:t xml:space="preserve"> </w:t>
      </w:r>
      <w:r w:rsidRPr="0006009B">
        <w:rPr>
          <w:rFonts w:cstheme="minorHAnsi"/>
          <w:sz w:val="20"/>
          <w:szCs w:val="20"/>
        </w:rPr>
        <w:t>Para más información se puede consultar su página web: </w:t>
      </w:r>
      <w:hyperlink r:id="rId18" w:tooltip="https://urldefense.com/v3/__http://www.mars.es__;!!FMox2LFwyA!sHBTzLf17D2VFSL8oZ8PWuZk59388OUb3Kx_w8aPUGg_-YvRUO-MA8z_lpLqt7M3UksCLZXXXO-2EOS7WZpaQ6fwrDWC$" w:history="1">
        <w:r w:rsidRPr="0006009B">
          <w:rPr>
            <w:rStyle w:val="Hipervnculo"/>
            <w:rFonts w:cstheme="minorHAnsi"/>
            <w:sz w:val="20"/>
            <w:szCs w:val="20"/>
          </w:rPr>
          <w:t>www.mars.es</w:t>
        </w:r>
      </w:hyperlink>
      <w:r w:rsidR="0006009B">
        <w:rPr>
          <w:rFonts w:cstheme="minorHAnsi"/>
          <w:sz w:val="20"/>
          <w:szCs w:val="20"/>
        </w:rPr>
        <w:t>.</w:t>
      </w:r>
    </w:p>
    <w:p w14:paraId="723495A0" w14:textId="77777777" w:rsidR="00CB3A1C" w:rsidRDefault="00CB3A1C" w:rsidP="00F60AF0">
      <w:pPr>
        <w:jc w:val="both"/>
        <w:rPr>
          <w:rFonts w:cstheme="minorHAnsi"/>
          <w:sz w:val="20"/>
          <w:szCs w:val="20"/>
        </w:rPr>
      </w:pPr>
    </w:p>
    <w:p w14:paraId="19CC3B46" w14:textId="4D220B46" w:rsidR="00CB3A1C" w:rsidRDefault="00CB3A1C" w:rsidP="00F60AF0">
      <w:pPr>
        <w:jc w:val="both"/>
        <w:rPr>
          <w:rFonts w:cstheme="minorHAnsi"/>
          <w:b/>
          <w:bCs/>
          <w:sz w:val="20"/>
          <w:szCs w:val="20"/>
        </w:rPr>
      </w:pPr>
      <w:r w:rsidRPr="0006009B">
        <w:rPr>
          <w:rFonts w:cstheme="minorHAnsi"/>
          <w:b/>
          <w:bCs/>
          <w:sz w:val="20"/>
          <w:szCs w:val="20"/>
        </w:rPr>
        <w:t>Sobr</w:t>
      </w:r>
      <w:r>
        <w:rPr>
          <w:rFonts w:cstheme="minorHAnsi"/>
          <w:b/>
          <w:bCs/>
          <w:sz w:val="20"/>
          <w:szCs w:val="20"/>
        </w:rPr>
        <w:t xml:space="preserve">e </w:t>
      </w:r>
      <w:r w:rsidR="00970FD8" w:rsidRPr="00970FD8">
        <w:rPr>
          <w:rFonts w:cstheme="minorHAnsi"/>
          <w:b/>
          <w:bCs/>
          <w:sz w:val="20"/>
          <w:szCs w:val="20"/>
        </w:rPr>
        <w:t>PEDIGREE®</w:t>
      </w:r>
    </w:p>
    <w:p w14:paraId="29C3E19B" w14:textId="2A8A34FA" w:rsidR="00CB3A1C" w:rsidRDefault="00970FD8" w:rsidP="00F60AF0">
      <w:pPr>
        <w:jc w:val="both"/>
        <w:rPr>
          <w:rFonts w:cstheme="minorHAnsi"/>
          <w:sz w:val="20"/>
          <w:szCs w:val="20"/>
        </w:rPr>
      </w:pPr>
      <w:r w:rsidRPr="00970FD8">
        <w:rPr>
          <w:rFonts w:cstheme="minorHAnsi"/>
          <w:sz w:val="20"/>
          <w:szCs w:val="20"/>
        </w:rPr>
        <w:t xml:space="preserve">La marca PEDIGREE®, orgullosamente parte de Mars, </w:t>
      </w:r>
      <w:proofErr w:type="spellStart"/>
      <w:r w:rsidRPr="00970FD8">
        <w:rPr>
          <w:rFonts w:cstheme="minorHAnsi"/>
          <w:sz w:val="20"/>
          <w:szCs w:val="20"/>
        </w:rPr>
        <w:t>Incorporated</w:t>
      </w:r>
      <w:proofErr w:type="spellEnd"/>
      <w:r w:rsidRPr="00970FD8">
        <w:rPr>
          <w:rFonts w:cstheme="minorHAnsi"/>
          <w:sz w:val="20"/>
          <w:szCs w:val="20"/>
        </w:rPr>
        <w:t xml:space="preserve">, es la marca de alimentación para perros número uno del mundo, alimentando a más perros que cualquier otra marca. PEDIGREE® ofrece una amplia variedad de productos y formatos para perros en todas las etapas de su vida. La marca PEDIGREE® se basa en un amor incondicional por todos los perros y en un firme compromiso con la adopción canina. Para más información, visite </w:t>
      </w:r>
      <w:hyperlink r:id="rId19" w:history="1">
        <w:r w:rsidRPr="00D41882">
          <w:rPr>
            <w:rStyle w:val="Hipervnculo"/>
            <w:rFonts w:cstheme="minorHAnsi"/>
            <w:sz w:val="20"/>
            <w:szCs w:val="20"/>
          </w:rPr>
          <w:t>www.pedigree.com</w:t>
        </w:r>
      </w:hyperlink>
    </w:p>
    <w:p w14:paraId="027D9BF3" w14:textId="77777777" w:rsidR="00970FD8" w:rsidRDefault="00970FD8" w:rsidP="00F60AF0">
      <w:pPr>
        <w:jc w:val="both"/>
        <w:rPr>
          <w:rFonts w:cstheme="minorHAnsi"/>
          <w:b/>
          <w:bCs/>
          <w:sz w:val="20"/>
          <w:szCs w:val="20"/>
        </w:rPr>
      </w:pPr>
    </w:p>
    <w:p w14:paraId="22BA88D6" w14:textId="77777777" w:rsidR="00CB3A1C" w:rsidRPr="00ED5726" w:rsidRDefault="00CB3A1C" w:rsidP="00E33598">
      <w:pPr>
        <w:jc w:val="both"/>
        <w:rPr>
          <w:rFonts w:cstheme="minorHAnsi"/>
          <w:b/>
          <w:bCs/>
          <w:sz w:val="20"/>
          <w:szCs w:val="20"/>
        </w:rPr>
      </w:pPr>
    </w:p>
    <w:p w14:paraId="620AE7EC" w14:textId="60867EC7" w:rsidR="00E33598" w:rsidRPr="00ED5726" w:rsidRDefault="00E33598" w:rsidP="00E33598">
      <w:pPr>
        <w:jc w:val="both"/>
        <w:rPr>
          <w:rFonts w:cstheme="minorHAnsi"/>
          <w:b/>
          <w:bCs/>
          <w:sz w:val="20"/>
          <w:szCs w:val="20"/>
        </w:rPr>
      </w:pPr>
      <w:r w:rsidRPr="00ED5726">
        <w:rPr>
          <w:rFonts w:cstheme="minorHAnsi"/>
          <w:b/>
          <w:bCs/>
          <w:sz w:val="20"/>
          <w:szCs w:val="20"/>
        </w:rPr>
        <w:t>Para más información:</w:t>
      </w:r>
    </w:p>
    <w:p w14:paraId="5B9C6DB7" w14:textId="541D790A" w:rsidR="00B02C11" w:rsidRPr="0006009B" w:rsidRDefault="00B02C11" w:rsidP="3B25DF4B">
      <w:pPr>
        <w:jc w:val="both"/>
        <w:rPr>
          <w:rFonts w:cstheme="minorBidi"/>
          <w:sz w:val="20"/>
          <w:szCs w:val="20"/>
          <w:lang w:val="it-IT"/>
        </w:rPr>
      </w:pPr>
    </w:p>
    <w:p w14:paraId="3C97FE60" w14:textId="77777777" w:rsidR="00B02C11" w:rsidRPr="00ED5726" w:rsidRDefault="0DFCF024" w:rsidP="3B25DF4B">
      <w:pPr>
        <w:jc w:val="both"/>
        <w:rPr>
          <w:rFonts w:cstheme="minorBidi"/>
          <w:b/>
          <w:bCs/>
          <w:sz w:val="20"/>
          <w:szCs w:val="20"/>
          <w:lang w:val="it-IT"/>
        </w:rPr>
      </w:pPr>
      <w:r w:rsidRPr="00ED5726">
        <w:rPr>
          <w:rFonts w:cstheme="minorBidi"/>
          <w:b/>
          <w:bCs/>
          <w:sz w:val="20"/>
          <w:szCs w:val="20"/>
          <w:lang w:val="it-IT"/>
        </w:rPr>
        <w:t>Mars</w:t>
      </w:r>
    </w:p>
    <w:p w14:paraId="08B4F13D" w14:textId="08BCE3C6" w:rsidR="00B02C11" w:rsidRPr="00ED5726" w:rsidRDefault="0DFCF024" w:rsidP="3B25DF4B">
      <w:pPr>
        <w:jc w:val="both"/>
        <w:rPr>
          <w:rFonts w:cstheme="minorBidi"/>
          <w:sz w:val="20"/>
          <w:szCs w:val="20"/>
          <w:lang w:val="it-IT"/>
        </w:rPr>
      </w:pPr>
      <w:r w:rsidRPr="00ED5726">
        <w:rPr>
          <w:rFonts w:cstheme="minorBidi"/>
          <w:sz w:val="20"/>
          <w:szCs w:val="20"/>
          <w:lang w:val="it-IT"/>
        </w:rPr>
        <w:t>Agustina Salazar</w:t>
      </w:r>
    </w:p>
    <w:p w14:paraId="17160848" w14:textId="77777777" w:rsidR="00B02C11" w:rsidRPr="00ED5726" w:rsidRDefault="0DFCF024" w:rsidP="3B25DF4B">
      <w:pPr>
        <w:jc w:val="both"/>
        <w:rPr>
          <w:rFonts w:cstheme="minorBidi"/>
          <w:sz w:val="20"/>
          <w:szCs w:val="20"/>
          <w:lang w:val="it-IT"/>
        </w:rPr>
      </w:pPr>
      <w:r w:rsidRPr="00ED5726">
        <w:rPr>
          <w:rFonts w:cstheme="minorBidi"/>
          <w:sz w:val="20"/>
          <w:szCs w:val="20"/>
          <w:lang w:val="it-IT"/>
        </w:rPr>
        <w:t>MARS IBERIA Corporate Affairs</w:t>
      </w:r>
    </w:p>
    <w:p w14:paraId="6232987E" w14:textId="77777777" w:rsidR="00B02C11" w:rsidRPr="00ED5726" w:rsidRDefault="0DFCF024" w:rsidP="3B25DF4B">
      <w:pPr>
        <w:jc w:val="both"/>
        <w:rPr>
          <w:rFonts w:cstheme="minorBidi"/>
          <w:lang w:val="it-IT"/>
        </w:rPr>
      </w:pPr>
      <w:hyperlink r:id="rId20">
        <w:r w:rsidRPr="00ED5726">
          <w:rPr>
            <w:rStyle w:val="Hipervnculo"/>
            <w:rFonts w:cstheme="minorBidi"/>
            <w:sz w:val="20"/>
            <w:szCs w:val="20"/>
            <w:lang w:val="it-IT"/>
          </w:rPr>
          <w:t>agustina.salazar@effem.com</w:t>
        </w:r>
      </w:hyperlink>
    </w:p>
    <w:p w14:paraId="36F077A7" w14:textId="77777777" w:rsidR="00B02C11" w:rsidRPr="0006009B" w:rsidRDefault="00B02C11" w:rsidP="3B25DF4B">
      <w:pPr>
        <w:jc w:val="both"/>
        <w:rPr>
          <w:rFonts w:cstheme="minorBidi"/>
          <w:sz w:val="20"/>
          <w:szCs w:val="20"/>
          <w:lang w:val="it-IT"/>
        </w:rPr>
      </w:pPr>
    </w:p>
    <w:p w14:paraId="1D1418D5" w14:textId="77777777" w:rsidR="00B02C11" w:rsidRPr="0006009B" w:rsidRDefault="0DFCF024" w:rsidP="3B25DF4B">
      <w:pPr>
        <w:jc w:val="both"/>
        <w:rPr>
          <w:rFonts w:cstheme="minorBidi"/>
          <w:sz w:val="20"/>
          <w:szCs w:val="20"/>
          <w:lang w:val="it-IT"/>
        </w:rPr>
      </w:pPr>
      <w:r w:rsidRPr="3B25DF4B">
        <w:rPr>
          <w:rFonts w:cstheme="minorBidi"/>
          <w:sz w:val="20"/>
          <w:szCs w:val="20"/>
          <w:lang w:val="it-IT"/>
        </w:rPr>
        <w:t>OGILVY</w:t>
      </w:r>
    </w:p>
    <w:p w14:paraId="0553EA11" w14:textId="77777777" w:rsidR="00B02C11" w:rsidRPr="0006009B" w:rsidRDefault="0DFCF024" w:rsidP="3B25DF4B">
      <w:pPr>
        <w:jc w:val="both"/>
        <w:rPr>
          <w:rFonts w:cstheme="minorBidi"/>
          <w:sz w:val="20"/>
          <w:szCs w:val="20"/>
          <w:lang w:val="it-IT"/>
        </w:rPr>
      </w:pPr>
      <w:hyperlink r:id="rId21">
        <w:r w:rsidRPr="3B25DF4B">
          <w:rPr>
            <w:rStyle w:val="Hipervnculo"/>
            <w:rFonts w:cstheme="minorBidi"/>
            <w:sz w:val="20"/>
            <w:szCs w:val="20"/>
            <w:lang w:val="it-IT"/>
          </w:rPr>
          <w:t>mars.spain@ogilvy.com</w:t>
        </w:r>
      </w:hyperlink>
    </w:p>
    <w:p w14:paraId="57CCAE01" w14:textId="43A1FE18" w:rsidR="00B02C11" w:rsidRPr="00ED5726" w:rsidRDefault="0DFCF024" w:rsidP="3B25DF4B">
      <w:pPr>
        <w:jc w:val="both"/>
        <w:rPr>
          <w:rFonts w:cstheme="minorBidi"/>
          <w:sz w:val="20"/>
          <w:szCs w:val="20"/>
          <w:lang w:val="it-IT"/>
        </w:rPr>
      </w:pPr>
      <w:r w:rsidRPr="3B25DF4B">
        <w:rPr>
          <w:rFonts w:cstheme="minorBidi"/>
          <w:sz w:val="20"/>
          <w:szCs w:val="20"/>
          <w:lang w:val="it-IT"/>
        </w:rPr>
        <w:t>683 274 953</w:t>
      </w:r>
    </w:p>
    <w:p w14:paraId="33E7163E" w14:textId="37E38F4E" w:rsidR="00B02C11" w:rsidRPr="0006009B" w:rsidRDefault="00B02C11" w:rsidP="3B25DF4B">
      <w:pPr>
        <w:jc w:val="both"/>
        <w:rPr>
          <w:rFonts w:cstheme="minorBidi"/>
          <w:lang w:val="it-IT"/>
        </w:rPr>
      </w:pPr>
    </w:p>
    <w:sectPr w:rsidR="00B02C11" w:rsidRPr="0006009B" w:rsidSect="004A12E8">
      <w:pgSz w:w="11900" w:h="16840"/>
      <w:pgMar w:top="851" w:right="1701" w:bottom="1417" w:left="1701" w:header="708" w:footer="3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A71E8" w14:textId="77777777" w:rsidR="0090755C" w:rsidRDefault="0090755C" w:rsidP="00C4113A">
      <w:r>
        <w:separator/>
      </w:r>
    </w:p>
  </w:endnote>
  <w:endnote w:type="continuationSeparator" w:id="0">
    <w:p w14:paraId="06704C50" w14:textId="77777777" w:rsidR="0090755C" w:rsidRDefault="0090755C" w:rsidP="00C41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7752A" w14:textId="77777777" w:rsidR="0090755C" w:rsidRDefault="0090755C" w:rsidP="00C4113A">
      <w:r>
        <w:separator/>
      </w:r>
    </w:p>
  </w:footnote>
  <w:footnote w:type="continuationSeparator" w:id="0">
    <w:p w14:paraId="6F32BD88" w14:textId="77777777" w:rsidR="0090755C" w:rsidRDefault="0090755C" w:rsidP="00C4113A">
      <w:r>
        <w:continuationSeparator/>
      </w:r>
    </w:p>
  </w:footnote>
  <w:footnote w:id="1">
    <w:p w14:paraId="10F38608" w14:textId="24E151C7" w:rsidR="003939C7" w:rsidRDefault="003939C7">
      <w:pPr>
        <w:pStyle w:val="Textonotapie"/>
      </w:pPr>
      <w:r>
        <w:rPr>
          <w:rStyle w:val="Refdenotaalpie"/>
        </w:rPr>
        <w:footnoteRef/>
      </w:r>
      <w:r>
        <w:t xml:space="preserve"> </w:t>
      </w:r>
      <w:hyperlink r:id="rId1" w:history="1">
        <w:r w:rsidRPr="00B260C9">
          <w:rPr>
            <w:rStyle w:val="Hipervnculo"/>
            <w:rFonts w:ascii="Calibri" w:hAnsi="Calibri" w:cs="Calibri"/>
            <w:b/>
            <w:bCs/>
            <w:lang w:val="en-US"/>
          </w:rPr>
          <w:t>American Veterinary Den</w:t>
        </w:r>
        <w:r w:rsidRPr="00B260C9">
          <w:rPr>
            <w:rStyle w:val="Hipervnculo"/>
            <w:rFonts w:ascii="Calibri" w:hAnsi="Calibri" w:cs="Calibri"/>
            <w:b/>
            <w:bCs/>
            <w:lang w:val="en-US"/>
          </w:rPr>
          <w:t>t</w:t>
        </w:r>
        <w:r w:rsidRPr="00B260C9">
          <w:rPr>
            <w:rStyle w:val="Hipervnculo"/>
            <w:rFonts w:ascii="Calibri" w:hAnsi="Calibri" w:cs="Calibri"/>
            <w:b/>
            <w:bCs/>
            <w:lang w:val="en-US"/>
          </w:rPr>
          <w:t>al College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F9591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243F6E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BD22E99"/>
    <w:multiLevelType w:val="hybridMultilevel"/>
    <w:tmpl w:val="FFFFFFFF"/>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19FF04B2"/>
    <w:multiLevelType w:val="hybridMultilevel"/>
    <w:tmpl w:val="FFFFFFFF"/>
    <w:lvl w:ilvl="0" w:tplc="966E83CE">
      <w:start w:val="1"/>
      <w:numFmt w:val="bullet"/>
      <w:lvlText w:val="‒"/>
      <w:lvlJc w:val="left"/>
      <w:pPr>
        <w:ind w:left="1440" w:hanging="360"/>
      </w:pPr>
      <w:rPr>
        <w:rFonts w:ascii="Calibri" w:hAnsi="Calibri"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1B1C43A5"/>
    <w:multiLevelType w:val="hybridMultilevel"/>
    <w:tmpl w:val="BC3E3E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24550737"/>
    <w:multiLevelType w:val="hybridMultilevel"/>
    <w:tmpl w:val="FFFFFFFF"/>
    <w:lvl w:ilvl="0" w:tplc="0C0A0003">
      <w:start w:val="1"/>
      <w:numFmt w:val="bullet"/>
      <w:lvlText w:val="o"/>
      <w:lvlJc w:val="left"/>
      <w:pPr>
        <w:ind w:left="1428" w:hanging="360"/>
      </w:pPr>
      <w:rPr>
        <w:rFonts w:ascii="Courier New" w:hAnsi="Courier New" w:hint="default"/>
      </w:rPr>
    </w:lvl>
    <w:lvl w:ilvl="1" w:tplc="0C0A0003" w:tentative="1">
      <w:start w:val="1"/>
      <w:numFmt w:val="bullet"/>
      <w:lvlText w:val="o"/>
      <w:lvlJc w:val="left"/>
      <w:pPr>
        <w:ind w:left="2148" w:hanging="360"/>
      </w:pPr>
      <w:rPr>
        <w:rFonts w:ascii="Courier New" w:hAnsi="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6" w15:restartNumberingAfterBreak="0">
    <w:nsid w:val="38A8487B"/>
    <w:multiLevelType w:val="hybridMultilevel"/>
    <w:tmpl w:val="ACB655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F6E230B"/>
    <w:multiLevelType w:val="hybridMultilevel"/>
    <w:tmpl w:val="FFFFFFFF"/>
    <w:lvl w:ilvl="0" w:tplc="38B014F0">
      <w:start w:val="1"/>
      <w:numFmt w:val="bullet"/>
      <w:lvlText w:val=""/>
      <w:lvlJc w:val="left"/>
      <w:pPr>
        <w:tabs>
          <w:tab w:val="num" w:pos="720"/>
        </w:tabs>
        <w:ind w:left="720" w:hanging="360"/>
      </w:pPr>
      <w:rPr>
        <w:rFonts w:ascii="Wingdings" w:hAnsi="Wingdings" w:hint="default"/>
      </w:rPr>
    </w:lvl>
    <w:lvl w:ilvl="1" w:tplc="A6F6D85A" w:tentative="1">
      <w:start w:val="1"/>
      <w:numFmt w:val="bullet"/>
      <w:lvlText w:val=""/>
      <w:lvlJc w:val="left"/>
      <w:pPr>
        <w:tabs>
          <w:tab w:val="num" w:pos="1440"/>
        </w:tabs>
        <w:ind w:left="1440" w:hanging="360"/>
      </w:pPr>
      <w:rPr>
        <w:rFonts w:ascii="Wingdings" w:hAnsi="Wingdings" w:hint="default"/>
      </w:rPr>
    </w:lvl>
    <w:lvl w:ilvl="2" w:tplc="92684412" w:tentative="1">
      <w:start w:val="1"/>
      <w:numFmt w:val="bullet"/>
      <w:lvlText w:val=""/>
      <w:lvlJc w:val="left"/>
      <w:pPr>
        <w:tabs>
          <w:tab w:val="num" w:pos="2160"/>
        </w:tabs>
        <w:ind w:left="2160" w:hanging="360"/>
      </w:pPr>
      <w:rPr>
        <w:rFonts w:ascii="Wingdings" w:hAnsi="Wingdings" w:hint="default"/>
      </w:rPr>
    </w:lvl>
    <w:lvl w:ilvl="3" w:tplc="D4FC5670" w:tentative="1">
      <w:start w:val="1"/>
      <w:numFmt w:val="bullet"/>
      <w:lvlText w:val=""/>
      <w:lvlJc w:val="left"/>
      <w:pPr>
        <w:tabs>
          <w:tab w:val="num" w:pos="2880"/>
        </w:tabs>
        <w:ind w:left="2880" w:hanging="360"/>
      </w:pPr>
      <w:rPr>
        <w:rFonts w:ascii="Wingdings" w:hAnsi="Wingdings" w:hint="default"/>
      </w:rPr>
    </w:lvl>
    <w:lvl w:ilvl="4" w:tplc="6BC2571A" w:tentative="1">
      <w:start w:val="1"/>
      <w:numFmt w:val="bullet"/>
      <w:lvlText w:val=""/>
      <w:lvlJc w:val="left"/>
      <w:pPr>
        <w:tabs>
          <w:tab w:val="num" w:pos="3600"/>
        </w:tabs>
        <w:ind w:left="3600" w:hanging="360"/>
      </w:pPr>
      <w:rPr>
        <w:rFonts w:ascii="Wingdings" w:hAnsi="Wingdings" w:hint="default"/>
      </w:rPr>
    </w:lvl>
    <w:lvl w:ilvl="5" w:tplc="DBBEA196" w:tentative="1">
      <w:start w:val="1"/>
      <w:numFmt w:val="bullet"/>
      <w:lvlText w:val=""/>
      <w:lvlJc w:val="left"/>
      <w:pPr>
        <w:tabs>
          <w:tab w:val="num" w:pos="4320"/>
        </w:tabs>
        <w:ind w:left="4320" w:hanging="360"/>
      </w:pPr>
      <w:rPr>
        <w:rFonts w:ascii="Wingdings" w:hAnsi="Wingdings" w:hint="default"/>
      </w:rPr>
    </w:lvl>
    <w:lvl w:ilvl="6" w:tplc="904C4952" w:tentative="1">
      <w:start w:val="1"/>
      <w:numFmt w:val="bullet"/>
      <w:lvlText w:val=""/>
      <w:lvlJc w:val="left"/>
      <w:pPr>
        <w:tabs>
          <w:tab w:val="num" w:pos="5040"/>
        </w:tabs>
        <w:ind w:left="5040" w:hanging="360"/>
      </w:pPr>
      <w:rPr>
        <w:rFonts w:ascii="Wingdings" w:hAnsi="Wingdings" w:hint="default"/>
      </w:rPr>
    </w:lvl>
    <w:lvl w:ilvl="7" w:tplc="63CC287A" w:tentative="1">
      <w:start w:val="1"/>
      <w:numFmt w:val="bullet"/>
      <w:lvlText w:val=""/>
      <w:lvlJc w:val="left"/>
      <w:pPr>
        <w:tabs>
          <w:tab w:val="num" w:pos="5760"/>
        </w:tabs>
        <w:ind w:left="5760" w:hanging="360"/>
      </w:pPr>
      <w:rPr>
        <w:rFonts w:ascii="Wingdings" w:hAnsi="Wingdings" w:hint="default"/>
      </w:rPr>
    </w:lvl>
    <w:lvl w:ilvl="8" w:tplc="34BC8A4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777BB3"/>
    <w:multiLevelType w:val="hybridMultilevel"/>
    <w:tmpl w:val="FFFFFFFF"/>
    <w:lvl w:ilvl="0" w:tplc="94E2466E">
      <w:start w:val="2"/>
      <w:numFmt w:val="bullet"/>
      <w:lvlText w:val="-"/>
      <w:lvlJc w:val="left"/>
      <w:pPr>
        <w:ind w:left="1440" w:hanging="360"/>
      </w:pPr>
      <w:rPr>
        <w:rFonts w:ascii="Calibri" w:eastAsia="Times New Roman" w:hAnsi="Calibri"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 w15:restartNumberingAfterBreak="0">
    <w:nsid w:val="40653425"/>
    <w:multiLevelType w:val="multilevel"/>
    <w:tmpl w:val="6C989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461D5A"/>
    <w:multiLevelType w:val="multilevel"/>
    <w:tmpl w:val="84949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113B41"/>
    <w:multiLevelType w:val="hybridMultilevel"/>
    <w:tmpl w:val="1ECE063C"/>
    <w:lvl w:ilvl="0" w:tplc="683068A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37E54D4"/>
    <w:multiLevelType w:val="hybridMultilevel"/>
    <w:tmpl w:val="FFFFFFFF"/>
    <w:lvl w:ilvl="0" w:tplc="966E83CE">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069292E"/>
    <w:multiLevelType w:val="multilevel"/>
    <w:tmpl w:val="189A4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6973232">
    <w:abstractNumId w:val="2"/>
  </w:num>
  <w:num w:numId="2" w16cid:durableId="1559123745">
    <w:abstractNumId w:val="8"/>
  </w:num>
  <w:num w:numId="3" w16cid:durableId="1573156722">
    <w:abstractNumId w:val="5"/>
  </w:num>
  <w:num w:numId="4" w16cid:durableId="331227770">
    <w:abstractNumId w:val="7"/>
  </w:num>
  <w:num w:numId="5" w16cid:durableId="1658604568">
    <w:abstractNumId w:val="12"/>
  </w:num>
  <w:num w:numId="6" w16cid:durableId="130757100">
    <w:abstractNumId w:val="3"/>
  </w:num>
  <w:num w:numId="7" w16cid:durableId="1288389614">
    <w:abstractNumId w:val="0"/>
  </w:num>
  <w:num w:numId="8" w16cid:durableId="1512330926">
    <w:abstractNumId w:val="1"/>
  </w:num>
  <w:num w:numId="9" w16cid:durableId="1025912102">
    <w:abstractNumId w:val="6"/>
  </w:num>
  <w:num w:numId="10" w16cid:durableId="193420678">
    <w:abstractNumId w:val="11"/>
  </w:num>
  <w:num w:numId="11" w16cid:durableId="568536275">
    <w:abstractNumId w:val="10"/>
  </w:num>
  <w:num w:numId="12" w16cid:durableId="221405138">
    <w:abstractNumId w:val="13"/>
  </w:num>
  <w:num w:numId="13" w16cid:durableId="891965927">
    <w:abstractNumId w:val="9"/>
  </w:num>
  <w:num w:numId="14" w16cid:durableId="483106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AF8"/>
    <w:rsid w:val="00000C03"/>
    <w:rsid w:val="00001A07"/>
    <w:rsid w:val="00006000"/>
    <w:rsid w:val="00017293"/>
    <w:rsid w:val="0002015C"/>
    <w:rsid w:val="00021F62"/>
    <w:rsid w:val="000271B8"/>
    <w:rsid w:val="000278FE"/>
    <w:rsid w:val="000353A8"/>
    <w:rsid w:val="00035B18"/>
    <w:rsid w:val="00036A92"/>
    <w:rsid w:val="000376DD"/>
    <w:rsid w:val="00037AC2"/>
    <w:rsid w:val="0004042C"/>
    <w:rsid w:val="00050ED5"/>
    <w:rsid w:val="00052AF8"/>
    <w:rsid w:val="00053B58"/>
    <w:rsid w:val="0006009B"/>
    <w:rsid w:val="000641B2"/>
    <w:rsid w:val="0006588E"/>
    <w:rsid w:val="00085B7A"/>
    <w:rsid w:val="000907D7"/>
    <w:rsid w:val="00091851"/>
    <w:rsid w:val="00093B7E"/>
    <w:rsid w:val="00097766"/>
    <w:rsid w:val="000A03EC"/>
    <w:rsid w:val="000A365F"/>
    <w:rsid w:val="000A563F"/>
    <w:rsid w:val="000A7378"/>
    <w:rsid w:val="000B2F9B"/>
    <w:rsid w:val="000B3EC4"/>
    <w:rsid w:val="000C01B7"/>
    <w:rsid w:val="000C4849"/>
    <w:rsid w:val="000C4E96"/>
    <w:rsid w:val="000C7306"/>
    <w:rsid w:val="000D04A8"/>
    <w:rsid w:val="000D2EA5"/>
    <w:rsid w:val="000D3218"/>
    <w:rsid w:val="000D65F1"/>
    <w:rsid w:val="000E7AE4"/>
    <w:rsid w:val="000F0CBB"/>
    <w:rsid w:val="000F367F"/>
    <w:rsid w:val="001074A5"/>
    <w:rsid w:val="001077A8"/>
    <w:rsid w:val="00112DB1"/>
    <w:rsid w:val="001133B8"/>
    <w:rsid w:val="00116C07"/>
    <w:rsid w:val="00121D89"/>
    <w:rsid w:val="0012233F"/>
    <w:rsid w:val="0012770F"/>
    <w:rsid w:val="00130E1E"/>
    <w:rsid w:val="001532D3"/>
    <w:rsid w:val="00153A40"/>
    <w:rsid w:val="00154D63"/>
    <w:rsid w:val="00157327"/>
    <w:rsid w:val="001628D7"/>
    <w:rsid w:val="0016381B"/>
    <w:rsid w:val="0016711C"/>
    <w:rsid w:val="00167D2A"/>
    <w:rsid w:val="00171D3E"/>
    <w:rsid w:val="0017600B"/>
    <w:rsid w:val="00181910"/>
    <w:rsid w:val="00183BC9"/>
    <w:rsid w:val="00186E13"/>
    <w:rsid w:val="00187C2D"/>
    <w:rsid w:val="00190FFA"/>
    <w:rsid w:val="00191778"/>
    <w:rsid w:val="00191D70"/>
    <w:rsid w:val="001A0023"/>
    <w:rsid w:val="001A061D"/>
    <w:rsid w:val="001A61CA"/>
    <w:rsid w:val="001A69CD"/>
    <w:rsid w:val="001B3CC3"/>
    <w:rsid w:val="001B68CA"/>
    <w:rsid w:val="001C4419"/>
    <w:rsid w:val="001C7C01"/>
    <w:rsid w:val="001C7F3A"/>
    <w:rsid w:val="001D0D74"/>
    <w:rsid w:val="001D578B"/>
    <w:rsid w:val="001F1B9E"/>
    <w:rsid w:val="001F5B6A"/>
    <w:rsid w:val="00203D8A"/>
    <w:rsid w:val="00204D23"/>
    <w:rsid w:val="002053B0"/>
    <w:rsid w:val="00205DD2"/>
    <w:rsid w:val="00207AB0"/>
    <w:rsid w:val="00207BB7"/>
    <w:rsid w:val="00207F9A"/>
    <w:rsid w:val="002169C0"/>
    <w:rsid w:val="00220818"/>
    <w:rsid w:val="00222049"/>
    <w:rsid w:val="00230604"/>
    <w:rsid w:val="00252094"/>
    <w:rsid w:val="00261ECC"/>
    <w:rsid w:val="002700FD"/>
    <w:rsid w:val="002708A5"/>
    <w:rsid w:val="00270B06"/>
    <w:rsid w:val="002741D0"/>
    <w:rsid w:val="00274BAF"/>
    <w:rsid w:val="00277118"/>
    <w:rsid w:val="00281265"/>
    <w:rsid w:val="00282981"/>
    <w:rsid w:val="002841E3"/>
    <w:rsid w:val="0028472D"/>
    <w:rsid w:val="00291EC6"/>
    <w:rsid w:val="002957E5"/>
    <w:rsid w:val="002976B2"/>
    <w:rsid w:val="002A1D31"/>
    <w:rsid w:val="002A506E"/>
    <w:rsid w:val="002A55FE"/>
    <w:rsid w:val="002B0261"/>
    <w:rsid w:val="002B3C65"/>
    <w:rsid w:val="002C77D1"/>
    <w:rsid w:val="002D0F29"/>
    <w:rsid w:val="002D2B5F"/>
    <w:rsid w:val="002E5E3E"/>
    <w:rsid w:val="002E6B78"/>
    <w:rsid w:val="002E77B7"/>
    <w:rsid w:val="002F1415"/>
    <w:rsid w:val="002F16B3"/>
    <w:rsid w:val="002F465B"/>
    <w:rsid w:val="002F5EA7"/>
    <w:rsid w:val="00301607"/>
    <w:rsid w:val="00305CF5"/>
    <w:rsid w:val="00314615"/>
    <w:rsid w:val="00315A98"/>
    <w:rsid w:val="00321232"/>
    <w:rsid w:val="00322098"/>
    <w:rsid w:val="003235E0"/>
    <w:rsid w:val="0032529C"/>
    <w:rsid w:val="00325800"/>
    <w:rsid w:val="0033057C"/>
    <w:rsid w:val="00342A7D"/>
    <w:rsid w:val="00344C0C"/>
    <w:rsid w:val="0035110B"/>
    <w:rsid w:val="003554A8"/>
    <w:rsid w:val="003602E3"/>
    <w:rsid w:val="00361075"/>
    <w:rsid w:val="0036366A"/>
    <w:rsid w:val="0036665A"/>
    <w:rsid w:val="00380AB1"/>
    <w:rsid w:val="003818F2"/>
    <w:rsid w:val="00387EAC"/>
    <w:rsid w:val="003920D3"/>
    <w:rsid w:val="003939C7"/>
    <w:rsid w:val="00396C92"/>
    <w:rsid w:val="003A04DF"/>
    <w:rsid w:val="003A274D"/>
    <w:rsid w:val="003A3363"/>
    <w:rsid w:val="003A5BFA"/>
    <w:rsid w:val="003B1280"/>
    <w:rsid w:val="003B61BB"/>
    <w:rsid w:val="003B6586"/>
    <w:rsid w:val="003C204D"/>
    <w:rsid w:val="003D0638"/>
    <w:rsid w:val="003D2741"/>
    <w:rsid w:val="003D328A"/>
    <w:rsid w:val="003E3A81"/>
    <w:rsid w:val="003E4CAF"/>
    <w:rsid w:val="003F4B17"/>
    <w:rsid w:val="003F5B46"/>
    <w:rsid w:val="00402420"/>
    <w:rsid w:val="0041379A"/>
    <w:rsid w:val="00424394"/>
    <w:rsid w:val="00424E1F"/>
    <w:rsid w:val="00427D14"/>
    <w:rsid w:val="00430960"/>
    <w:rsid w:val="00430F33"/>
    <w:rsid w:val="00433681"/>
    <w:rsid w:val="00435A08"/>
    <w:rsid w:val="0044021C"/>
    <w:rsid w:val="00453D61"/>
    <w:rsid w:val="00453DB9"/>
    <w:rsid w:val="00457ED8"/>
    <w:rsid w:val="004603D6"/>
    <w:rsid w:val="00461544"/>
    <w:rsid w:val="00462B2B"/>
    <w:rsid w:val="00472E0D"/>
    <w:rsid w:val="00475445"/>
    <w:rsid w:val="00475E12"/>
    <w:rsid w:val="004768A2"/>
    <w:rsid w:val="0048383E"/>
    <w:rsid w:val="004841E3"/>
    <w:rsid w:val="00484FA5"/>
    <w:rsid w:val="00485915"/>
    <w:rsid w:val="00487ACD"/>
    <w:rsid w:val="00492215"/>
    <w:rsid w:val="0049419D"/>
    <w:rsid w:val="004941A5"/>
    <w:rsid w:val="004A0384"/>
    <w:rsid w:val="004A12E8"/>
    <w:rsid w:val="004A4200"/>
    <w:rsid w:val="004B7D2D"/>
    <w:rsid w:val="004C2CFD"/>
    <w:rsid w:val="004C4024"/>
    <w:rsid w:val="004C5D91"/>
    <w:rsid w:val="004D027D"/>
    <w:rsid w:val="004D47E1"/>
    <w:rsid w:val="004E5349"/>
    <w:rsid w:val="004F7CEF"/>
    <w:rsid w:val="005005F6"/>
    <w:rsid w:val="00502D42"/>
    <w:rsid w:val="00505783"/>
    <w:rsid w:val="0050780A"/>
    <w:rsid w:val="00507DA3"/>
    <w:rsid w:val="00515FE3"/>
    <w:rsid w:val="00516366"/>
    <w:rsid w:val="0052668C"/>
    <w:rsid w:val="005445CD"/>
    <w:rsid w:val="00544C5E"/>
    <w:rsid w:val="005519D5"/>
    <w:rsid w:val="00566480"/>
    <w:rsid w:val="00574F89"/>
    <w:rsid w:val="0057513D"/>
    <w:rsid w:val="00576958"/>
    <w:rsid w:val="0057731F"/>
    <w:rsid w:val="00584C15"/>
    <w:rsid w:val="00596CAB"/>
    <w:rsid w:val="005A036E"/>
    <w:rsid w:val="005A2836"/>
    <w:rsid w:val="005A5E85"/>
    <w:rsid w:val="005A667B"/>
    <w:rsid w:val="005B604E"/>
    <w:rsid w:val="005B6703"/>
    <w:rsid w:val="005C5929"/>
    <w:rsid w:val="005E0DFF"/>
    <w:rsid w:val="005E2AB0"/>
    <w:rsid w:val="005E360B"/>
    <w:rsid w:val="005F3CFB"/>
    <w:rsid w:val="005F6DA2"/>
    <w:rsid w:val="00602CFC"/>
    <w:rsid w:val="00604A3A"/>
    <w:rsid w:val="00612420"/>
    <w:rsid w:val="00616D78"/>
    <w:rsid w:val="00620C60"/>
    <w:rsid w:val="0062342C"/>
    <w:rsid w:val="00625F19"/>
    <w:rsid w:val="006334C4"/>
    <w:rsid w:val="006436A7"/>
    <w:rsid w:val="006466F7"/>
    <w:rsid w:val="006538D5"/>
    <w:rsid w:val="006709F6"/>
    <w:rsid w:val="00674CF5"/>
    <w:rsid w:val="00686FC3"/>
    <w:rsid w:val="00695553"/>
    <w:rsid w:val="00696BCB"/>
    <w:rsid w:val="0069792F"/>
    <w:rsid w:val="006B00F2"/>
    <w:rsid w:val="006B1DF6"/>
    <w:rsid w:val="006B74E0"/>
    <w:rsid w:val="006C4F82"/>
    <w:rsid w:val="006D0E6C"/>
    <w:rsid w:val="006D1D05"/>
    <w:rsid w:val="006D42C7"/>
    <w:rsid w:val="006E4AD3"/>
    <w:rsid w:val="006E6347"/>
    <w:rsid w:val="006E687B"/>
    <w:rsid w:val="006F0F37"/>
    <w:rsid w:val="006F6B33"/>
    <w:rsid w:val="00702758"/>
    <w:rsid w:val="007045FB"/>
    <w:rsid w:val="00704D25"/>
    <w:rsid w:val="00705B00"/>
    <w:rsid w:val="00705C1F"/>
    <w:rsid w:val="007125CA"/>
    <w:rsid w:val="00713C0A"/>
    <w:rsid w:val="00715505"/>
    <w:rsid w:val="00716C4A"/>
    <w:rsid w:val="007225E9"/>
    <w:rsid w:val="00741EC8"/>
    <w:rsid w:val="0074220B"/>
    <w:rsid w:val="00745FAE"/>
    <w:rsid w:val="0074631D"/>
    <w:rsid w:val="007532B4"/>
    <w:rsid w:val="00757842"/>
    <w:rsid w:val="007610D5"/>
    <w:rsid w:val="007676B3"/>
    <w:rsid w:val="007742F9"/>
    <w:rsid w:val="00774F4F"/>
    <w:rsid w:val="00780463"/>
    <w:rsid w:val="00782C40"/>
    <w:rsid w:val="007914B4"/>
    <w:rsid w:val="007927EC"/>
    <w:rsid w:val="007928F8"/>
    <w:rsid w:val="007B3578"/>
    <w:rsid w:val="007B5324"/>
    <w:rsid w:val="007B55F6"/>
    <w:rsid w:val="007C343B"/>
    <w:rsid w:val="007D0115"/>
    <w:rsid w:val="007E04AE"/>
    <w:rsid w:val="007E4882"/>
    <w:rsid w:val="007F5684"/>
    <w:rsid w:val="007F7A00"/>
    <w:rsid w:val="00815BFE"/>
    <w:rsid w:val="00820375"/>
    <w:rsid w:val="0082294C"/>
    <w:rsid w:val="00826269"/>
    <w:rsid w:val="008268FD"/>
    <w:rsid w:val="00830079"/>
    <w:rsid w:val="00832475"/>
    <w:rsid w:val="008362B3"/>
    <w:rsid w:val="0083796C"/>
    <w:rsid w:val="008458EC"/>
    <w:rsid w:val="00847E6C"/>
    <w:rsid w:val="00862700"/>
    <w:rsid w:val="008722D4"/>
    <w:rsid w:val="008725F1"/>
    <w:rsid w:val="00873232"/>
    <w:rsid w:val="00882A82"/>
    <w:rsid w:val="00885CD5"/>
    <w:rsid w:val="00885E4E"/>
    <w:rsid w:val="00890494"/>
    <w:rsid w:val="0089744E"/>
    <w:rsid w:val="008A45E8"/>
    <w:rsid w:val="008B0CA7"/>
    <w:rsid w:val="008B1843"/>
    <w:rsid w:val="008B4634"/>
    <w:rsid w:val="008C1C15"/>
    <w:rsid w:val="008C2619"/>
    <w:rsid w:val="008C6E05"/>
    <w:rsid w:val="008D2CC2"/>
    <w:rsid w:val="008D2DDA"/>
    <w:rsid w:val="008E162B"/>
    <w:rsid w:val="008E3C79"/>
    <w:rsid w:val="008E4903"/>
    <w:rsid w:val="0090755C"/>
    <w:rsid w:val="009208A5"/>
    <w:rsid w:val="009225B7"/>
    <w:rsid w:val="00923B78"/>
    <w:rsid w:val="009324BB"/>
    <w:rsid w:val="00944EF7"/>
    <w:rsid w:val="00945916"/>
    <w:rsid w:val="00953253"/>
    <w:rsid w:val="00965B4B"/>
    <w:rsid w:val="00970FD8"/>
    <w:rsid w:val="00974159"/>
    <w:rsid w:val="00987142"/>
    <w:rsid w:val="00992A40"/>
    <w:rsid w:val="009A0109"/>
    <w:rsid w:val="009A07D2"/>
    <w:rsid w:val="009A0B4A"/>
    <w:rsid w:val="009A2F5F"/>
    <w:rsid w:val="009A6289"/>
    <w:rsid w:val="009A7D50"/>
    <w:rsid w:val="009A7D54"/>
    <w:rsid w:val="009B00CE"/>
    <w:rsid w:val="009B18BD"/>
    <w:rsid w:val="009B61E8"/>
    <w:rsid w:val="009B749E"/>
    <w:rsid w:val="009B75FB"/>
    <w:rsid w:val="009C5CE4"/>
    <w:rsid w:val="009D025F"/>
    <w:rsid w:val="009D2281"/>
    <w:rsid w:val="009D3EFC"/>
    <w:rsid w:val="009E0B34"/>
    <w:rsid w:val="009E1BBD"/>
    <w:rsid w:val="009E79E2"/>
    <w:rsid w:val="009F38C6"/>
    <w:rsid w:val="00A02960"/>
    <w:rsid w:val="00A106F1"/>
    <w:rsid w:val="00A2230B"/>
    <w:rsid w:val="00A2265D"/>
    <w:rsid w:val="00A24C86"/>
    <w:rsid w:val="00A25D6B"/>
    <w:rsid w:val="00A26DC8"/>
    <w:rsid w:val="00A27379"/>
    <w:rsid w:val="00A3423E"/>
    <w:rsid w:val="00A469AC"/>
    <w:rsid w:val="00A5094D"/>
    <w:rsid w:val="00A51AA7"/>
    <w:rsid w:val="00A63397"/>
    <w:rsid w:val="00A65DAD"/>
    <w:rsid w:val="00A70B43"/>
    <w:rsid w:val="00A91369"/>
    <w:rsid w:val="00A91E4D"/>
    <w:rsid w:val="00A9307A"/>
    <w:rsid w:val="00AA3126"/>
    <w:rsid w:val="00AC3D16"/>
    <w:rsid w:val="00AC5D40"/>
    <w:rsid w:val="00AC7665"/>
    <w:rsid w:val="00AD1CEF"/>
    <w:rsid w:val="00AD3613"/>
    <w:rsid w:val="00AD7942"/>
    <w:rsid w:val="00AE6AA7"/>
    <w:rsid w:val="00AE72EB"/>
    <w:rsid w:val="00AF22EA"/>
    <w:rsid w:val="00AF6F7E"/>
    <w:rsid w:val="00B02C11"/>
    <w:rsid w:val="00B05649"/>
    <w:rsid w:val="00B07025"/>
    <w:rsid w:val="00B132B1"/>
    <w:rsid w:val="00B21105"/>
    <w:rsid w:val="00B24E63"/>
    <w:rsid w:val="00B25E39"/>
    <w:rsid w:val="00B26770"/>
    <w:rsid w:val="00B36608"/>
    <w:rsid w:val="00B4216F"/>
    <w:rsid w:val="00B436E4"/>
    <w:rsid w:val="00B50C3F"/>
    <w:rsid w:val="00B67AFD"/>
    <w:rsid w:val="00B737A8"/>
    <w:rsid w:val="00B73839"/>
    <w:rsid w:val="00B764E7"/>
    <w:rsid w:val="00B91693"/>
    <w:rsid w:val="00B96FD2"/>
    <w:rsid w:val="00B978D6"/>
    <w:rsid w:val="00B97EC6"/>
    <w:rsid w:val="00BA148B"/>
    <w:rsid w:val="00BA1B41"/>
    <w:rsid w:val="00BA7293"/>
    <w:rsid w:val="00BB1E9A"/>
    <w:rsid w:val="00BB3CD9"/>
    <w:rsid w:val="00BB3D65"/>
    <w:rsid w:val="00BC1315"/>
    <w:rsid w:val="00BC5EE2"/>
    <w:rsid w:val="00BD1EFD"/>
    <w:rsid w:val="00BD4C1A"/>
    <w:rsid w:val="00BD5234"/>
    <w:rsid w:val="00BF251A"/>
    <w:rsid w:val="00BF5611"/>
    <w:rsid w:val="00C076A2"/>
    <w:rsid w:val="00C10C82"/>
    <w:rsid w:val="00C11F1F"/>
    <w:rsid w:val="00C232CC"/>
    <w:rsid w:val="00C24E4E"/>
    <w:rsid w:val="00C268C3"/>
    <w:rsid w:val="00C33175"/>
    <w:rsid w:val="00C40975"/>
    <w:rsid w:val="00C4113A"/>
    <w:rsid w:val="00C429F4"/>
    <w:rsid w:val="00C46CDF"/>
    <w:rsid w:val="00C50BEC"/>
    <w:rsid w:val="00C61A61"/>
    <w:rsid w:val="00C74848"/>
    <w:rsid w:val="00C76663"/>
    <w:rsid w:val="00C779F7"/>
    <w:rsid w:val="00C80747"/>
    <w:rsid w:val="00C81413"/>
    <w:rsid w:val="00C833EB"/>
    <w:rsid w:val="00C95B05"/>
    <w:rsid w:val="00CA4A58"/>
    <w:rsid w:val="00CA4CA9"/>
    <w:rsid w:val="00CA7E84"/>
    <w:rsid w:val="00CB34CC"/>
    <w:rsid w:val="00CB3A1C"/>
    <w:rsid w:val="00CB5170"/>
    <w:rsid w:val="00CC7E1E"/>
    <w:rsid w:val="00CD1CC0"/>
    <w:rsid w:val="00CD4B2E"/>
    <w:rsid w:val="00CD57A7"/>
    <w:rsid w:val="00CD754A"/>
    <w:rsid w:val="00CE135E"/>
    <w:rsid w:val="00CE74FB"/>
    <w:rsid w:val="00CF064B"/>
    <w:rsid w:val="00CF0763"/>
    <w:rsid w:val="00CF20F0"/>
    <w:rsid w:val="00CF5A47"/>
    <w:rsid w:val="00CF79E3"/>
    <w:rsid w:val="00D02BE9"/>
    <w:rsid w:val="00D07E68"/>
    <w:rsid w:val="00D10302"/>
    <w:rsid w:val="00D11517"/>
    <w:rsid w:val="00D11F1E"/>
    <w:rsid w:val="00D136E4"/>
    <w:rsid w:val="00D253EA"/>
    <w:rsid w:val="00D31908"/>
    <w:rsid w:val="00D32565"/>
    <w:rsid w:val="00D4055F"/>
    <w:rsid w:val="00D406B0"/>
    <w:rsid w:val="00D416EB"/>
    <w:rsid w:val="00D5200A"/>
    <w:rsid w:val="00D56951"/>
    <w:rsid w:val="00D575DF"/>
    <w:rsid w:val="00D60B44"/>
    <w:rsid w:val="00D628BD"/>
    <w:rsid w:val="00D6330B"/>
    <w:rsid w:val="00D74598"/>
    <w:rsid w:val="00D752EF"/>
    <w:rsid w:val="00D76194"/>
    <w:rsid w:val="00D918E7"/>
    <w:rsid w:val="00D9624E"/>
    <w:rsid w:val="00DA34D8"/>
    <w:rsid w:val="00DA5E39"/>
    <w:rsid w:val="00DB0625"/>
    <w:rsid w:val="00DB4699"/>
    <w:rsid w:val="00DB47E4"/>
    <w:rsid w:val="00DB6635"/>
    <w:rsid w:val="00DC39B7"/>
    <w:rsid w:val="00DC3A22"/>
    <w:rsid w:val="00DD0BF9"/>
    <w:rsid w:val="00DD2AFF"/>
    <w:rsid w:val="00DD767F"/>
    <w:rsid w:val="00DE1154"/>
    <w:rsid w:val="00DE1ED6"/>
    <w:rsid w:val="00DE2299"/>
    <w:rsid w:val="00DF2B63"/>
    <w:rsid w:val="00DF4AD3"/>
    <w:rsid w:val="00E009B9"/>
    <w:rsid w:val="00E01564"/>
    <w:rsid w:val="00E075F6"/>
    <w:rsid w:val="00E076BC"/>
    <w:rsid w:val="00E07AEA"/>
    <w:rsid w:val="00E07D05"/>
    <w:rsid w:val="00E11964"/>
    <w:rsid w:val="00E12C3A"/>
    <w:rsid w:val="00E1609D"/>
    <w:rsid w:val="00E21E15"/>
    <w:rsid w:val="00E32BA6"/>
    <w:rsid w:val="00E32D92"/>
    <w:rsid w:val="00E33598"/>
    <w:rsid w:val="00E41409"/>
    <w:rsid w:val="00E41FCB"/>
    <w:rsid w:val="00E53B83"/>
    <w:rsid w:val="00E746F5"/>
    <w:rsid w:val="00E75561"/>
    <w:rsid w:val="00E84499"/>
    <w:rsid w:val="00E90F2A"/>
    <w:rsid w:val="00E92A63"/>
    <w:rsid w:val="00EB103C"/>
    <w:rsid w:val="00EB505D"/>
    <w:rsid w:val="00EB7F5A"/>
    <w:rsid w:val="00EC7390"/>
    <w:rsid w:val="00ED28BF"/>
    <w:rsid w:val="00ED5726"/>
    <w:rsid w:val="00ED5877"/>
    <w:rsid w:val="00EE3D2C"/>
    <w:rsid w:val="00EE6AAC"/>
    <w:rsid w:val="00F05BE4"/>
    <w:rsid w:val="00F207FB"/>
    <w:rsid w:val="00F234E8"/>
    <w:rsid w:val="00F3552C"/>
    <w:rsid w:val="00F507CD"/>
    <w:rsid w:val="00F5457C"/>
    <w:rsid w:val="00F56252"/>
    <w:rsid w:val="00F5740D"/>
    <w:rsid w:val="00F60AF0"/>
    <w:rsid w:val="00F62A39"/>
    <w:rsid w:val="00F66500"/>
    <w:rsid w:val="00F74346"/>
    <w:rsid w:val="00F82830"/>
    <w:rsid w:val="00F85726"/>
    <w:rsid w:val="00F9395B"/>
    <w:rsid w:val="00F95CF4"/>
    <w:rsid w:val="00FA0870"/>
    <w:rsid w:val="00FA1B77"/>
    <w:rsid w:val="00FA1CCE"/>
    <w:rsid w:val="00FA4BE3"/>
    <w:rsid w:val="00FA53D2"/>
    <w:rsid w:val="00FB6830"/>
    <w:rsid w:val="00FB7791"/>
    <w:rsid w:val="00FB779C"/>
    <w:rsid w:val="00FC2B81"/>
    <w:rsid w:val="00FD52A6"/>
    <w:rsid w:val="00FD6215"/>
    <w:rsid w:val="00FD6B8B"/>
    <w:rsid w:val="00FE3C6C"/>
    <w:rsid w:val="00FE47BC"/>
    <w:rsid w:val="00FE6893"/>
    <w:rsid w:val="00FF2C7C"/>
    <w:rsid w:val="00FF58E1"/>
    <w:rsid w:val="00FF711F"/>
    <w:rsid w:val="0DFCF024"/>
    <w:rsid w:val="3B25DF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1F0DEF"/>
  <w14:defaultImageDpi w14:val="0"/>
  <w15:docId w15:val="{433177F2-B485-41ED-801C-814B62F89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4631D"/>
    <w:pPr>
      <w:spacing w:before="100" w:beforeAutospacing="1" w:after="100" w:afterAutospacing="1"/>
    </w:pPr>
    <w:rPr>
      <w:rFonts w:ascii="Times New Roman" w:hAnsi="Times New Roman"/>
      <w:lang w:eastAsia="es-ES_tradnl"/>
    </w:rPr>
  </w:style>
  <w:style w:type="paragraph" w:styleId="Prrafodelista">
    <w:name w:val="List Paragraph"/>
    <w:basedOn w:val="Normal"/>
    <w:uiPriority w:val="34"/>
    <w:qFormat/>
    <w:rsid w:val="00E01564"/>
    <w:pPr>
      <w:ind w:left="720"/>
      <w:contextualSpacing/>
    </w:pPr>
  </w:style>
  <w:style w:type="paragraph" w:styleId="Sinespaciado">
    <w:name w:val="No Spacing"/>
    <w:uiPriority w:val="1"/>
    <w:qFormat/>
    <w:rsid w:val="00695553"/>
    <w:rPr>
      <w:rFonts w:cs="Times New Roman"/>
    </w:rPr>
  </w:style>
  <w:style w:type="character" w:styleId="Hipervnculo">
    <w:name w:val="Hyperlink"/>
    <w:basedOn w:val="Fuentedeprrafopredeter"/>
    <w:uiPriority w:val="99"/>
    <w:unhideWhenUsed/>
    <w:rsid w:val="002976B2"/>
    <w:rPr>
      <w:rFonts w:cs="Times New Roman"/>
      <w:color w:val="0563C1" w:themeColor="hyperlink"/>
      <w:u w:val="single"/>
    </w:rPr>
  </w:style>
  <w:style w:type="character" w:customStyle="1" w:styleId="Mencinsinresolver1">
    <w:name w:val="Mención sin resolver1"/>
    <w:basedOn w:val="Fuentedeprrafopredeter"/>
    <w:uiPriority w:val="99"/>
    <w:semiHidden/>
    <w:unhideWhenUsed/>
    <w:rsid w:val="002976B2"/>
    <w:rPr>
      <w:rFonts w:cs="Times New Roman"/>
      <w:color w:val="605E5C"/>
      <w:shd w:val="clear" w:color="auto" w:fill="E1DFDD"/>
    </w:rPr>
  </w:style>
  <w:style w:type="character" w:styleId="Refdecomentario">
    <w:name w:val="annotation reference"/>
    <w:basedOn w:val="Fuentedeprrafopredeter"/>
    <w:uiPriority w:val="99"/>
    <w:semiHidden/>
    <w:unhideWhenUsed/>
    <w:rsid w:val="001C4419"/>
    <w:rPr>
      <w:rFonts w:cs="Times New Roman"/>
      <w:sz w:val="16"/>
      <w:szCs w:val="16"/>
    </w:rPr>
  </w:style>
  <w:style w:type="paragraph" w:styleId="Textocomentario">
    <w:name w:val="annotation text"/>
    <w:basedOn w:val="Normal"/>
    <w:link w:val="TextocomentarioCar"/>
    <w:uiPriority w:val="99"/>
    <w:semiHidden/>
    <w:unhideWhenUsed/>
    <w:rsid w:val="001C4419"/>
    <w:rPr>
      <w:sz w:val="20"/>
      <w:szCs w:val="20"/>
    </w:rPr>
  </w:style>
  <w:style w:type="character" w:customStyle="1" w:styleId="TextocomentarioCar">
    <w:name w:val="Texto comentario Car"/>
    <w:basedOn w:val="Fuentedeprrafopredeter"/>
    <w:link w:val="Textocomentario"/>
    <w:uiPriority w:val="99"/>
    <w:semiHidden/>
    <w:rsid w:val="001C4419"/>
    <w:rPr>
      <w:rFonts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1C4419"/>
    <w:rPr>
      <w:b/>
      <w:bCs/>
    </w:rPr>
  </w:style>
  <w:style w:type="character" w:customStyle="1" w:styleId="AsuntodelcomentarioCar">
    <w:name w:val="Asunto del comentario Car"/>
    <w:basedOn w:val="TextocomentarioCar"/>
    <w:link w:val="Asuntodelcomentario"/>
    <w:uiPriority w:val="99"/>
    <w:semiHidden/>
    <w:rsid w:val="001C4419"/>
    <w:rPr>
      <w:rFonts w:cs="Times New Roman"/>
      <w:b/>
      <w:bCs/>
      <w:sz w:val="20"/>
      <w:szCs w:val="20"/>
    </w:rPr>
  </w:style>
  <w:style w:type="paragraph" w:styleId="Textodeglobo">
    <w:name w:val="Balloon Text"/>
    <w:basedOn w:val="Normal"/>
    <w:link w:val="TextodegloboCar"/>
    <w:uiPriority w:val="99"/>
    <w:semiHidden/>
    <w:unhideWhenUsed/>
    <w:rsid w:val="001C441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4419"/>
    <w:rPr>
      <w:rFonts w:ascii="Segoe UI" w:hAnsi="Segoe UI" w:cs="Segoe UI"/>
      <w:sz w:val="18"/>
      <w:szCs w:val="18"/>
    </w:rPr>
  </w:style>
  <w:style w:type="character" w:customStyle="1" w:styleId="Mencinsinresolver2">
    <w:name w:val="Mención sin resolver2"/>
    <w:basedOn w:val="Fuentedeprrafopredeter"/>
    <w:uiPriority w:val="99"/>
    <w:semiHidden/>
    <w:unhideWhenUsed/>
    <w:rsid w:val="002F465B"/>
    <w:rPr>
      <w:rFonts w:cs="Times New Roman"/>
      <w:color w:val="605E5C"/>
      <w:shd w:val="clear" w:color="auto" w:fill="E1DFDD"/>
    </w:rPr>
  </w:style>
  <w:style w:type="paragraph" w:customStyle="1" w:styleId="Default">
    <w:name w:val="Default"/>
    <w:rsid w:val="003920D3"/>
    <w:pPr>
      <w:autoSpaceDE w:val="0"/>
      <w:autoSpaceDN w:val="0"/>
      <w:adjustRightInd w:val="0"/>
    </w:pPr>
    <w:rPr>
      <w:rFonts w:ascii="Georgia" w:hAnsi="Georgia" w:cs="Georgia"/>
      <w:color w:val="000000"/>
      <w:lang w:val="en-US"/>
    </w:rPr>
  </w:style>
  <w:style w:type="paragraph" w:styleId="Revisin">
    <w:name w:val="Revision"/>
    <w:hidden/>
    <w:uiPriority w:val="99"/>
    <w:semiHidden/>
    <w:rsid w:val="006F6B33"/>
    <w:rPr>
      <w:rFonts w:cs="Times New Roman"/>
    </w:rPr>
  </w:style>
  <w:style w:type="paragraph" w:styleId="Encabezado">
    <w:name w:val="header"/>
    <w:basedOn w:val="Normal"/>
    <w:link w:val="EncabezadoCar"/>
    <w:uiPriority w:val="99"/>
    <w:unhideWhenUsed/>
    <w:rsid w:val="00C4113A"/>
    <w:pPr>
      <w:tabs>
        <w:tab w:val="center" w:pos="4252"/>
        <w:tab w:val="right" w:pos="8504"/>
      </w:tabs>
    </w:pPr>
  </w:style>
  <w:style w:type="character" w:customStyle="1" w:styleId="EncabezadoCar">
    <w:name w:val="Encabezado Car"/>
    <w:basedOn w:val="Fuentedeprrafopredeter"/>
    <w:link w:val="Encabezado"/>
    <w:uiPriority w:val="99"/>
    <w:rsid w:val="00C4113A"/>
    <w:rPr>
      <w:rFonts w:cs="Times New Roman"/>
    </w:rPr>
  </w:style>
  <w:style w:type="paragraph" w:styleId="Piedepgina">
    <w:name w:val="footer"/>
    <w:basedOn w:val="Normal"/>
    <w:link w:val="PiedepginaCar"/>
    <w:uiPriority w:val="99"/>
    <w:unhideWhenUsed/>
    <w:rsid w:val="00C4113A"/>
    <w:pPr>
      <w:tabs>
        <w:tab w:val="center" w:pos="4252"/>
        <w:tab w:val="right" w:pos="8504"/>
      </w:tabs>
    </w:pPr>
  </w:style>
  <w:style w:type="character" w:customStyle="1" w:styleId="PiedepginaCar">
    <w:name w:val="Pie de página Car"/>
    <w:basedOn w:val="Fuentedeprrafopredeter"/>
    <w:link w:val="Piedepgina"/>
    <w:uiPriority w:val="99"/>
    <w:rsid w:val="00C4113A"/>
    <w:rPr>
      <w:rFonts w:cs="Times New Roman"/>
    </w:rPr>
  </w:style>
  <w:style w:type="character" w:styleId="Mencinsinresolver">
    <w:name w:val="Unresolved Mention"/>
    <w:basedOn w:val="Fuentedeprrafopredeter"/>
    <w:uiPriority w:val="99"/>
    <w:semiHidden/>
    <w:unhideWhenUsed/>
    <w:rsid w:val="00B97EC6"/>
    <w:rPr>
      <w:color w:val="605E5C"/>
      <w:shd w:val="clear" w:color="auto" w:fill="E1DFDD"/>
    </w:rPr>
  </w:style>
  <w:style w:type="character" w:customStyle="1" w:styleId="s21">
    <w:name w:val="s21"/>
    <w:basedOn w:val="Fuentedeprrafopredeter"/>
    <w:rsid w:val="00BB3CD9"/>
  </w:style>
  <w:style w:type="character" w:customStyle="1" w:styleId="apple-converted-space">
    <w:name w:val="apple-converted-space"/>
    <w:basedOn w:val="Fuentedeprrafopredeter"/>
    <w:rsid w:val="008C6E05"/>
  </w:style>
  <w:style w:type="character" w:styleId="Fuerte">
    <w:name w:val="Strong"/>
    <w:basedOn w:val="Fuentedeprrafopredeter"/>
    <w:uiPriority w:val="22"/>
    <w:qFormat/>
    <w:rsid w:val="008C6E05"/>
    <w:rPr>
      <w:b/>
      <w:bCs/>
    </w:rPr>
  </w:style>
  <w:style w:type="character" w:styleId="nfasis">
    <w:name w:val="Emphasis"/>
    <w:basedOn w:val="Fuentedeprrafopredeter"/>
    <w:uiPriority w:val="20"/>
    <w:qFormat/>
    <w:rsid w:val="00970FD8"/>
    <w:rPr>
      <w:i/>
      <w:iCs/>
    </w:rPr>
  </w:style>
  <w:style w:type="paragraph" w:styleId="Textonotapie">
    <w:name w:val="footnote text"/>
    <w:basedOn w:val="Normal"/>
    <w:link w:val="TextonotapieCar"/>
    <w:uiPriority w:val="99"/>
    <w:semiHidden/>
    <w:unhideWhenUsed/>
    <w:rsid w:val="003939C7"/>
    <w:rPr>
      <w:sz w:val="20"/>
      <w:szCs w:val="20"/>
    </w:rPr>
  </w:style>
  <w:style w:type="character" w:customStyle="1" w:styleId="TextonotapieCar">
    <w:name w:val="Texto nota pie Car"/>
    <w:basedOn w:val="Fuentedeprrafopredeter"/>
    <w:link w:val="Textonotapie"/>
    <w:uiPriority w:val="99"/>
    <w:semiHidden/>
    <w:rsid w:val="003939C7"/>
    <w:rPr>
      <w:rFonts w:cs="Times New Roman"/>
      <w:sz w:val="20"/>
      <w:szCs w:val="20"/>
    </w:rPr>
  </w:style>
  <w:style w:type="character" w:styleId="Refdenotaalpie">
    <w:name w:val="footnote reference"/>
    <w:basedOn w:val="Fuentedeprrafopredeter"/>
    <w:uiPriority w:val="99"/>
    <w:semiHidden/>
    <w:unhideWhenUsed/>
    <w:rsid w:val="003939C7"/>
    <w:rPr>
      <w:vertAlign w:val="superscript"/>
    </w:rPr>
  </w:style>
  <w:style w:type="character" w:styleId="Hipervnculovisitado">
    <w:name w:val="FollowedHyperlink"/>
    <w:basedOn w:val="Fuentedeprrafopredeter"/>
    <w:uiPriority w:val="99"/>
    <w:semiHidden/>
    <w:unhideWhenUsed/>
    <w:rsid w:val="00D416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567289">
      <w:bodyDiv w:val="1"/>
      <w:marLeft w:val="0"/>
      <w:marRight w:val="0"/>
      <w:marTop w:val="0"/>
      <w:marBottom w:val="0"/>
      <w:divBdr>
        <w:top w:val="none" w:sz="0" w:space="0" w:color="auto"/>
        <w:left w:val="none" w:sz="0" w:space="0" w:color="auto"/>
        <w:bottom w:val="none" w:sz="0" w:space="0" w:color="auto"/>
        <w:right w:val="none" w:sz="0" w:space="0" w:color="auto"/>
      </w:divBdr>
    </w:div>
    <w:div w:id="1790202527">
      <w:bodyDiv w:val="1"/>
      <w:marLeft w:val="0"/>
      <w:marRight w:val="0"/>
      <w:marTop w:val="0"/>
      <w:marBottom w:val="0"/>
      <w:divBdr>
        <w:top w:val="none" w:sz="0" w:space="0" w:color="auto"/>
        <w:left w:val="none" w:sz="0" w:space="0" w:color="auto"/>
        <w:bottom w:val="none" w:sz="0" w:space="0" w:color="auto"/>
        <w:right w:val="none" w:sz="0" w:space="0" w:color="auto"/>
      </w:divBdr>
    </w:div>
    <w:div w:id="2018726744">
      <w:marLeft w:val="0"/>
      <w:marRight w:val="0"/>
      <w:marTop w:val="0"/>
      <w:marBottom w:val="0"/>
      <w:divBdr>
        <w:top w:val="none" w:sz="0" w:space="0" w:color="auto"/>
        <w:left w:val="none" w:sz="0" w:space="0" w:color="auto"/>
        <w:bottom w:val="none" w:sz="0" w:space="0" w:color="auto"/>
        <w:right w:val="none" w:sz="0" w:space="0" w:color="auto"/>
      </w:divBdr>
    </w:div>
    <w:div w:id="2018726746">
      <w:marLeft w:val="0"/>
      <w:marRight w:val="0"/>
      <w:marTop w:val="0"/>
      <w:marBottom w:val="0"/>
      <w:divBdr>
        <w:top w:val="none" w:sz="0" w:space="0" w:color="auto"/>
        <w:left w:val="none" w:sz="0" w:space="0" w:color="auto"/>
        <w:bottom w:val="none" w:sz="0" w:space="0" w:color="auto"/>
        <w:right w:val="none" w:sz="0" w:space="0" w:color="auto"/>
      </w:divBdr>
      <w:divsChild>
        <w:div w:id="2018726788">
          <w:marLeft w:val="0"/>
          <w:marRight w:val="0"/>
          <w:marTop w:val="0"/>
          <w:marBottom w:val="0"/>
          <w:divBdr>
            <w:top w:val="none" w:sz="0" w:space="0" w:color="auto"/>
            <w:left w:val="none" w:sz="0" w:space="0" w:color="auto"/>
            <w:bottom w:val="none" w:sz="0" w:space="0" w:color="auto"/>
            <w:right w:val="none" w:sz="0" w:space="0" w:color="auto"/>
          </w:divBdr>
          <w:divsChild>
            <w:div w:id="2018726755">
              <w:marLeft w:val="0"/>
              <w:marRight w:val="0"/>
              <w:marTop w:val="0"/>
              <w:marBottom w:val="0"/>
              <w:divBdr>
                <w:top w:val="none" w:sz="0" w:space="0" w:color="auto"/>
                <w:left w:val="none" w:sz="0" w:space="0" w:color="auto"/>
                <w:bottom w:val="none" w:sz="0" w:space="0" w:color="auto"/>
                <w:right w:val="none" w:sz="0" w:space="0" w:color="auto"/>
              </w:divBdr>
              <w:divsChild>
                <w:div w:id="2018726770">
                  <w:marLeft w:val="0"/>
                  <w:marRight w:val="0"/>
                  <w:marTop w:val="0"/>
                  <w:marBottom w:val="0"/>
                  <w:divBdr>
                    <w:top w:val="none" w:sz="0" w:space="0" w:color="auto"/>
                    <w:left w:val="none" w:sz="0" w:space="0" w:color="auto"/>
                    <w:bottom w:val="none" w:sz="0" w:space="0" w:color="auto"/>
                    <w:right w:val="none" w:sz="0" w:space="0" w:color="auto"/>
                  </w:divBdr>
                  <w:divsChild>
                    <w:div w:id="201872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726757">
      <w:marLeft w:val="0"/>
      <w:marRight w:val="0"/>
      <w:marTop w:val="0"/>
      <w:marBottom w:val="0"/>
      <w:divBdr>
        <w:top w:val="none" w:sz="0" w:space="0" w:color="auto"/>
        <w:left w:val="none" w:sz="0" w:space="0" w:color="auto"/>
        <w:bottom w:val="none" w:sz="0" w:space="0" w:color="auto"/>
        <w:right w:val="none" w:sz="0" w:space="0" w:color="auto"/>
      </w:divBdr>
    </w:div>
    <w:div w:id="2018726760">
      <w:marLeft w:val="0"/>
      <w:marRight w:val="0"/>
      <w:marTop w:val="0"/>
      <w:marBottom w:val="0"/>
      <w:divBdr>
        <w:top w:val="none" w:sz="0" w:space="0" w:color="auto"/>
        <w:left w:val="none" w:sz="0" w:space="0" w:color="auto"/>
        <w:bottom w:val="none" w:sz="0" w:space="0" w:color="auto"/>
        <w:right w:val="none" w:sz="0" w:space="0" w:color="auto"/>
      </w:divBdr>
      <w:divsChild>
        <w:div w:id="2018726749">
          <w:marLeft w:val="0"/>
          <w:marRight w:val="0"/>
          <w:marTop w:val="0"/>
          <w:marBottom w:val="0"/>
          <w:divBdr>
            <w:top w:val="none" w:sz="0" w:space="0" w:color="auto"/>
            <w:left w:val="none" w:sz="0" w:space="0" w:color="auto"/>
            <w:bottom w:val="none" w:sz="0" w:space="0" w:color="auto"/>
            <w:right w:val="none" w:sz="0" w:space="0" w:color="auto"/>
          </w:divBdr>
          <w:divsChild>
            <w:div w:id="2018726758">
              <w:marLeft w:val="0"/>
              <w:marRight w:val="0"/>
              <w:marTop w:val="0"/>
              <w:marBottom w:val="0"/>
              <w:divBdr>
                <w:top w:val="none" w:sz="0" w:space="0" w:color="auto"/>
                <w:left w:val="none" w:sz="0" w:space="0" w:color="auto"/>
                <w:bottom w:val="none" w:sz="0" w:space="0" w:color="auto"/>
                <w:right w:val="none" w:sz="0" w:space="0" w:color="auto"/>
              </w:divBdr>
              <w:divsChild>
                <w:div w:id="2018726829">
                  <w:marLeft w:val="0"/>
                  <w:marRight w:val="0"/>
                  <w:marTop w:val="0"/>
                  <w:marBottom w:val="0"/>
                  <w:divBdr>
                    <w:top w:val="none" w:sz="0" w:space="0" w:color="auto"/>
                    <w:left w:val="none" w:sz="0" w:space="0" w:color="auto"/>
                    <w:bottom w:val="none" w:sz="0" w:space="0" w:color="auto"/>
                    <w:right w:val="none" w:sz="0" w:space="0" w:color="auto"/>
                  </w:divBdr>
                  <w:divsChild>
                    <w:div w:id="201872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726762">
      <w:marLeft w:val="0"/>
      <w:marRight w:val="0"/>
      <w:marTop w:val="0"/>
      <w:marBottom w:val="0"/>
      <w:divBdr>
        <w:top w:val="none" w:sz="0" w:space="0" w:color="auto"/>
        <w:left w:val="none" w:sz="0" w:space="0" w:color="auto"/>
        <w:bottom w:val="none" w:sz="0" w:space="0" w:color="auto"/>
        <w:right w:val="none" w:sz="0" w:space="0" w:color="auto"/>
      </w:divBdr>
    </w:div>
    <w:div w:id="2018726766">
      <w:marLeft w:val="0"/>
      <w:marRight w:val="0"/>
      <w:marTop w:val="0"/>
      <w:marBottom w:val="0"/>
      <w:divBdr>
        <w:top w:val="none" w:sz="0" w:space="0" w:color="auto"/>
        <w:left w:val="none" w:sz="0" w:space="0" w:color="auto"/>
        <w:bottom w:val="none" w:sz="0" w:space="0" w:color="auto"/>
        <w:right w:val="none" w:sz="0" w:space="0" w:color="auto"/>
      </w:divBdr>
    </w:div>
    <w:div w:id="2018726771">
      <w:marLeft w:val="0"/>
      <w:marRight w:val="0"/>
      <w:marTop w:val="0"/>
      <w:marBottom w:val="0"/>
      <w:divBdr>
        <w:top w:val="none" w:sz="0" w:space="0" w:color="auto"/>
        <w:left w:val="none" w:sz="0" w:space="0" w:color="auto"/>
        <w:bottom w:val="none" w:sz="0" w:space="0" w:color="auto"/>
        <w:right w:val="none" w:sz="0" w:space="0" w:color="auto"/>
      </w:divBdr>
      <w:divsChild>
        <w:div w:id="2018726776">
          <w:marLeft w:val="0"/>
          <w:marRight w:val="0"/>
          <w:marTop w:val="0"/>
          <w:marBottom w:val="0"/>
          <w:divBdr>
            <w:top w:val="none" w:sz="0" w:space="0" w:color="auto"/>
            <w:left w:val="none" w:sz="0" w:space="0" w:color="auto"/>
            <w:bottom w:val="none" w:sz="0" w:space="0" w:color="auto"/>
            <w:right w:val="none" w:sz="0" w:space="0" w:color="auto"/>
          </w:divBdr>
          <w:divsChild>
            <w:div w:id="2018726747">
              <w:marLeft w:val="0"/>
              <w:marRight w:val="0"/>
              <w:marTop w:val="0"/>
              <w:marBottom w:val="0"/>
              <w:divBdr>
                <w:top w:val="none" w:sz="0" w:space="0" w:color="auto"/>
                <w:left w:val="none" w:sz="0" w:space="0" w:color="auto"/>
                <w:bottom w:val="none" w:sz="0" w:space="0" w:color="auto"/>
                <w:right w:val="none" w:sz="0" w:space="0" w:color="auto"/>
              </w:divBdr>
              <w:divsChild>
                <w:div w:id="201872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726778">
      <w:marLeft w:val="0"/>
      <w:marRight w:val="0"/>
      <w:marTop w:val="0"/>
      <w:marBottom w:val="0"/>
      <w:divBdr>
        <w:top w:val="none" w:sz="0" w:space="0" w:color="auto"/>
        <w:left w:val="none" w:sz="0" w:space="0" w:color="auto"/>
        <w:bottom w:val="none" w:sz="0" w:space="0" w:color="auto"/>
        <w:right w:val="none" w:sz="0" w:space="0" w:color="auto"/>
      </w:divBdr>
      <w:divsChild>
        <w:div w:id="2018726819">
          <w:marLeft w:val="0"/>
          <w:marRight w:val="0"/>
          <w:marTop w:val="0"/>
          <w:marBottom w:val="0"/>
          <w:divBdr>
            <w:top w:val="none" w:sz="0" w:space="0" w:color="auto"/>
            <w:left w:val="none" w:sz="0" w:space="0" w:color="auto"/>
            <w:bottom w:val="none" w:sz="0" w:space="0" w:color="auto"/>
            <w:right w:val="none" w:sz="0" w:space="0" w:color="auto"/>
          </w:divBdr>
          <w:divsChild>
            <w:div w:id="2018726768">
              <w:marLeft w:val="0"/>
              <w:marRight w:val="0"/>
              <w:marTop w:val="0"/>
              <w:marBottom w:val="0"/>
              <w:divBdr>
                <w:top w:val="none" w:sz="0" w:space="0" w:color="auto"/>
                <w:left w:val="none" w:sz="0" w:space="0" w:color="auto"/>
                <w:bottom w:val="none" w:sz="0" w:space="0" w:color="auto"/>
                <w:right w:val="none" w:sz="0" w:space="0" w:color="auto"/>
              </w:divBdr>
              <w:divsChild>
                <w:div w:id="20187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726779">
      <w:marLeft w:val="0"/>
      <w:marRight w:val="0"/>
      <w:marTop w:val="0"/>
      <w:marBottom w:val="0"/>
      <w:divBdr>
        <w:top w:val="none" w:sz="0" w:space="0" w:color="auto"/>
        <w:left w:val="none" w:sz="0" w:space="0" w:color="auto"/>
        <w:bottom w:val="none" w:sz="0" w:space="0" w:color="auto"/>
        <w:right w:val="none" w:sz="0" w:space="0" w:color="auto"/>
      </w:divBdr>
    </w:div>
    <w:div w:id="2018726780">
      <w:marLeft w:val="0"/>
      <w:marRight w:val="0"/>
      <w:marTop w:val="0"/>
      <w:marBottom w:val="0"/>
      <w:divBdr>
        <w:top w:val="none" w:sz="0" w:space="0" w:color="auto"/>
        <w:left w:val="none" w:sz="0" w:space="0" w:color="auto"/>
        <w:bottom w:val="none" w:sz="0" w:space="0" w:color="auto"/>
        <w:right w:val="none" w:sz="0" w:space="0" w:color="auto"/>
      </w:divBdr>
    </w:div>
    <w:div w:id="2018726787">
      <w:marLeft w:val="0"/>
      <w:marRight w:val="0"/>
      <w:marTop w:val="0"/>
      <w:marBottom w:val="0"/>
      <w:divBdr>
        <w:top w:val="none" w:sz="0" w:space="0" w:color="auto"/>
        <w:left w:val="none" w:sz="0" w:space="0" w:color="auto"/>
        <w:bottom w:val="none" w:sz="0" w:space="0" w:color="auto"/>
        <w:right w:val="none" w:sz="0" w:space="0" w:color="auto"/>
      </w:divBdr>
    </w:div>
    <w:div w:id="2018726790">
      <w:marLeft w:val="0"/>
      <w:marRight w:val="0"/>
      <w:marTop w:val="0"/>
      <w:marBottom w:val="0"/>
      <w:divBdr>
        <w:top w:val="none" w:sz="0" w:space="0" w:color="auto"/>
        <w:left w:val="none" w:sz="0" w:space="0" w:color="auto"/>
        <w:bottom w:val="none" w:sz="0" w:space="0" w:color="auto"/>
        <w:right w:val="none" w:sz="0" w:space="0" w:color="auto"/>
      </w:divBdr>
      <w:divsChild>
        <w:div w:id="2018726743">
          <w:marLeft w:val="0"/>
          <w:marRight w:val="0"/>
          <w:marTop w:val="0"/>
          <w:marBottom w:val="0"/>
          <w:divBdr>
            <w:top w:val="none" w:sz="0" w:space="0" w:color="auto"/>
            <w:left w:val="none" w:sz="0" w:space="0" w:color="auto"/>
            <w:bottom w:val="none" w:sz="0" w:space="0" w:color="auto"/>
            <w:right w:val="none" w:sz="0" w:space="0" w:color="auto"/>
          </w:divBdr>
        </w:div>
        <w:div w:id="2018726789">
          <w:marLeft w:val="0"/>
          <w:marRight w:val="0"/>
          <w:marTop w:val="0"/>
          <w:marBottom w:val="0"/>
          <w:divBdr>
            <w:top w:val="none" w:sz="0" w:space="0" w:color="auto"/>
            <w:left w:val="none" w:sz="0" w:space="0" w:color="auto"/>
            <w:bottom w:val="none" w:sz="0" w:space="0" w:color="auto"/>
            <w:right w:val="none" w:sz="0" w:space="0" w:color="auto"/>
          </w:divBdr>
        </w:div>
        <w:div w:id="2018726801">
          <w:marLeft w:val="0"/>
          <w:marRight w:val="0"/>
          <w:marTop w:val="0"/>
          <w:marBottom w:val="0"/>
          <w:divBdr>
            <w:top w:val="none" w:sz="0" w:space="0" w:color="auto"/>
            <w:left w:val="none" w:sz="0" w:space="0" w:color="auto"/>
            <w:bottom w:val="none" w:sz="0" w:space="0" w:color="auto"/>
            <w:right w:val="none" w:sz="0" w:space="0" w:color="auto"/>
          </w:divBdr>
        </w:div>
        <w:div w:id="2018726805">
          <w:marLeft w:val="0"/>
          <w:marRight w:val="0"/>
          <w:marTop w:val="0"/>
          <w:marBottom w:val="0"/>
          <w:divBdr>
            <w:top w:val="none" w:sz="0" w:space="0" w:color="auto"/>
            <w:left w:val="none" w:sz="0" w:space="0" w:color="auto"/>
            <w:bottom w:val="none" w:sz="0" w:space="0" w:color="auto"/>
            <w:right w:val="none" w:sz="0" w:space="0" w:color="auto"/>
          </w:divBdr>
        </w:div>
        <w:div w:id="2018726830">
          <w:marLeft w:val="0"/>
          <w:marRight w:val="0"/>
          <w:marTop w:val="0"/>
          <w:marBottom w:val="0"/>
          <w:divBdr>
            <w:top w:val="none" w:sz="0" w:space="0" w:color="auto"/>
            <w:left w:val="none" w:sz="0" w:space="0" w:color="auto"/>
            <w:bottom w:val="none" w:sz="0" w:space="0" w:color="auto"/>
            <w:right w:val="none" w:sz="0" w:space="0" w:color="auto"/>
          </w:divBdr>
        </w:div>
      </w:divsChild>
    </w:div>
    <w:div w:id="2018726794">
      <w:marLeft w:val="0"/>
      <w:marRight w:val="0"/>
      <w:marTop w:val="0"/>
      <w:marBottom w:val="0"/>
      <w:divBdr>
        <w:top w:val="none" w:sz="0" w:space="0" w:color="auto"/>
        <w:left w:val="none" w:sz="0" w:space="0" w:color="auto"/>
        <w:bottom w:val="none" w:sz="0" w:space="0" w:color="auto"/>
        <w:right w:val="none" w:sz="0" w:space="0" w:color="auto"/>
      </w:divBdr>
    </w:div>
    <w:div w:id="2018726795">
      <w:marLeft w:val="0"/>
      <w:marRight w:val="0"/>
      <w:marTop w:val="0"/>
      <w:marBottom w:val="0"/>
      <w:divBdr>
        <w:top w:val="none" w:sz="0" w:space="0" w:color="auto"/>
        <w:left w:val="none" w:sz="0" w:space="0" w:color="auto"/>
        <w:bottom w:val="none" w:sz="0" w:space="0" w:color="auto"/>
        <w:right w:val="none" w:sz="0" w:space="0" w:color="auto"/>
      </w:divBdr>
      <w:divsChild>
        <w:div w:id="2018726792">
          <w:marLeft w:val="0"/>
          <w:marRight w:val="0"/>
          <w:marTop w:val="0"/>
          <w:marBottom w:val="0"/>
          <w:divBdr>
            <w:top w:val="none" w:sz="0" w:space="0" w:color="auto"/>
            <w:left w:val="none" w:sz="0" w:space="0" w:color="auto"/>
            <w:bottom w:val="none" w:sz="0" w:space="0" w:color="auto"/>
            <w:right w:val="none" w:sz="0" w:space="0" w:color="auto"/>
          </w:divBdr>
          <w:divsChild>
            <w:div w:id="2018726731">
              <w:marLeft w:val="0"/>
              <w:marRight w:val="0"/>
              <w:marTop w:val="0"/>
              <w:marBottom w:val="0"/>
              <w:divBdr>
                <w:top w:val="none" w:sz="0" w:space="0" w:color="auto"/>
                <w:left w:val="none" w:sz="0" w:space="0" w:color="auto"/>
                <w:bottom w:val="none" w:sz="0" w:space="0" w:color="auto"/>
                <w:right w:val="none" w:sz="0" w:space="0" w:color="auto"/>
              </w:divBdr>
              <w:divsChild>
                <w:div w:id="2018726753">
                  <w:marLeft w:val="0"/>
                  <w:marRight w:val="0"/>
                  <w:marTop w:val="0"/>
                  <w:marBottom w:val="0"/>
                  <w:divBdr>
                    <w:top w:val="none" w:sz="0" w:space="0" w:color="auto"/>
                    <w:left w:val="none" w:sz="0" w:space="0" w:color="auto"/>
                    <w:bottom w:val="none" w:sz="0" w:space="0" w:color="auto"/>
                    <w:right w:val="none" w:sz="0" w:space="0" w:color="auto"/>
                  </w:divBdr>
                </w:div>
              </w:divsChild>
            </w:div>
            <w:div w:id="2018726733">
              <w:marLeft w:val="0"/>
              <w:marRight w:val="0"/>
              <w:marTop w:val="0"/>
              <w:marBottom w:val="0"/>
              <w:divBdr>
                <w:top w:val="none" w:sz="0" w:space="0" w:color="auto"/>
                <w:left w:val="none" w:sz="0" w:space="0" w:color="auto"/>
                <w:bottom w:val="none" w:sz="0" w:space="0" w:color="auto"/>
                <w:right w:val="none" w:sz="0" w:space="0" w:color="auto"/>
              </w:divBdr>
              <w:divsChild>
                <w:div w:id="2018726791">
                  <w:marLeft w:val="0"/>
                  <w:marRight w:val="0"/>
                  <w:marTop w:val="0"/>
                  <w:marBottom w:val="0"/>
                  <w:divBdr>
                    <w:top w:val="none" w:sz="0" w:space="0" w:color="auto"/>
                    <w:left w:val="none" w:sz="0" w:space="0" w:color="auto"/>
                    <w:bottom w:val="none" w:sz="0" w:space="0" w:color="auto"/>
                    <w:right w:val="none" w:sz="0" w:space="0" w:color="auto"/>
                  </w:divBdr>
                </w:div>
              </w:divsChild>
            </w:div>
            <w:div w:id="2018726734">
              <w:marLeft w:val="0"/>
              <w:marRight w:val="0"/>
              <w:marTop w:val="0"/>
              <w:marBottom w:val="0"/>
              <w:divBdr>
                <w:top w:val="none" w:sz="0" w:space="0" w:color="auto"/>
                <w:left w:val="none" w:sz="0" w:space="0" w:color="auto"/>
                <w:bottom w:val="none" w:sz="0" w:space="0" w:color="auto"/>
                <w:right w:val="none" w:sz="0" w:space="0" w:color="auto"/>
              </w:divBdr>
              <w:divsChild>
                <w:div w:id="2018726775">
                  <w:marLeft w:val="0"/>
                  <w:marRight w:val="0"/>
                  <w:marTop w:val="0"/>
                  <w:marBottom w:val="0"/>
                  <w:divBdr>
                    <w:top w:val="none" w:sz="0" w:space="0" w:color="auto"/>
                    <w:left w:val="none" w:sz="0" w:space="0" w:color="auto"/>
                    <w:bottom w:val="none" w:sz="0" w:space="0" w:color="auto"/>
                    <w:right w:val="none" w:sz="0" w:space="0" w:color="auto"/>
                  </w:divBdr>
                </w:div>
              </w:divsChild>
            </w:div>
            <w:div w:id="2018726740">
              <w:marLeft w:val="0"/>
              <w:marRight w:val="0"/>
              <w:marTop w:val="0"/>
              <w:marBottom w:val="0"/>
              <w:divBdr>
                <w:top w:val="none" w:sz="0" w:space="0" w:color="auto"/>
                <w:left w:val="none" w:sz="0" w:space="0" w:color="auto"/>
                <w:bottom w:val="none" w:sz="0" w:space="0" w:color="auto"/>
                <w:right w:val="none" w:sz="0" w:space="0" w:color="auto"/>
              </w:divBdr>
              <w:divsChild>
                <w:div w:id="201872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726796">
      <w:marLeft w:val="0"/>
      <w:marRight w:val="0"/>
      <w:marTop w:val="0"/>
      <w:marBottom w:val="0"/>
      <w:divBdr>
        <w:top w:val="none" w:sz="0" w:space="0" w:color="auto"/>
        <w:left w:val="none" w:sz="0" w:space="0" w:color="auto"/>
        <w:bottom w:val="none" w:sz="0" w:space="0" w:color="auto"/>
        <w:right w:val="none" w:sz="0" w:space="0" w:color="auto"/>
      </w:divBdr>
      <w:divsChild>
        <w:div w:id="2018726823">
          <w:marLeft w:val="0"/>
          <w:marRight w:val="0"/>
          <w:marTop w:val="0"/>
          <w:marBottom w:val="0"/>
          <w:divBdr>
            <w:top w:val="none" w:sz="0" w:space="0" w:color="auto"/>
            <w:left w:val="none" w:sz="0" w:space="0" w:color="auto"/>
            <w:bottom w:val="none" w:sz="0" w:space="0" w:color="auto"/>
            <w:right w:val="none" w:sz="0" w:space="0" w:color="auto"/>
          </w:divBdr>
        </w:div>
      </w:divsChild>
    </w:div>
    <w:div w:id="2018726807">
      <w:marLeft w:val="0"/>
      <w:marRight w:val="0"/>
      <w:marTop w:val="0"/>
      <w:marBottom w:val="0"/>
      <w:divBdr>
        <w:top w:val="none" w:sz="0" w:space="0" w:color="auto"/>
        <w:left w:val="none" w:sz="0" w:space="0" w:color="auto"/>
        <w:bottom w:val="none" w:sz="0" w:space="0" w:color="auto"/>
        <w:right w:val="none" w:sz="0" w:space="0" w:color="auto"/>
      </w:divBdr>
      <w:divsChild>
        <w:div w:id="2018726750">
          <w:marLeft w:val="446"/>
          <w:marRight w:val="0"/>
          <w:marTop w:val="0"/>
          <w:marBottom w:val="0"/>
          <w:divBdr>
            <w:top w:val="none" w:sz="0" w:space="0" w:color="auto"/>
            <w:left w:val="none" w:sz="0" w:space="0" w:color="auto"/>
            <w:bottom w:val="none" w:sz="0" w:space="0" w:color="auto"/>
            <w:right w:val="none" w:sz="0" w:space="0" w:color="auto"/>
          </w:divBdr>
        </w:div>
      </w:divsChild>
    </w:div>
    <w:div w:id="2018726810">
      <w:marLeft w:val="0"/>
      <w:marRight w:val="0"/>
      <w:marTop w:val="0"/>
      <w:marBottom w:val="0"/>
      <w:divBdr>
        <w:top w:val="none" w:sz="0" w:space="0" w:color="auto"/>
        <w:left w:val="none" w:sz="0" w:space="0" w:color="auto"/>
        <w:bottom w:val="none" w:sz="0" w:space="0" w:color="auto"/>
        <w:right w:val="none" w:sz="0" w:space="0" w:color="auto"/>
      </w:divBdr>
    </w:div>
    <w:div w:id="2018726822">
      <w:marLeft w:val="0"/>
      <w:marRight w:val="0"/>
      <w:marTop w:val="0"/>
      <w:marBottom w:val="0"/>
      <w:divBdr>
        <w:top w:val="none" w:sz="0" w:space="0" w:color="auto"/>
        <w:left w:val="none" w:sz="0" w:space="0" w:color="auto"/>
        <w:bottom w:val="none" w:sz="0" w:space="0" w:color="auto"/>
        <w:right w:val="none" w:sz="0" w:space="0" w:color="auto"/>
      </w:divBdr>
    </w:div>
    <w:div w:id="2018726825">
      <w:marLeft w:val="0"/>
      <w:marRight w:val="0"/>
      <w:marTop w:val="0"/>
      <w:marBottom w:val="0"/>
      <w:divBdr>
        <w:top w:val="none" w:sz="0" w:space="0" w:color="auto"/>
        <w:left w:val="none" w:sz="0" w:space="0" w:color="auto"/>
        <w:bottom w:val="none" w:sz="0" w:space="0" w:color="auto"/>
        <w:right w:val="none" w:sz="0" w:space="0" w:color="auto"/>
      </w:divBdr>
    </w:div>
    <w:div w:id="2018726827">
      <w:marLeft w:val="0"/>
      <w:marRight w:val="0"/>
      <w:marTop w:val="0"/>
      <w:marBottom w:val="0"/>
      <w:divBdr>
        <w:top w:val="none" w:sz="0" w:space="0" w:color="auto"/>
        <w:left w:val="none" w:sz="0" w:space="0" w:color="auto"/>
        <w:bottom w:val="none" w:sz="0" w:space="0" w:color="auto"/>
        <w:right w:val="none" w:sz="0" w:space="0" w:color="auto"/>
      </w:divBdr>
      <w:divsChild>
        <w:div w:id="2018726756">
          <w:marLeft w:val="0"/>
          <w:marRight w:val="0"/>
          <w:marTop w:val="0"/>
          <w:marBottom w:val="0"/>
          <w:divBdr>
            <w:top w:val="none" w:sz="0" w:space="0" w:color="auto"/>
            <w:left w:val="none" w:sz="0" w:space="0" w:color="auto"/>
            <w:bottom w:val="none" w:sz="0" w:space="0" w:color="auto"/>
            <w:right w:val="none" w:sz="0" w:space="0" w:color="auto"/>
          </w:divBdr>
          <w:divsChild>
            <w:div w:id="2018726784">
              <w:marLeft w:val="0"/>
              <w:marRight w:val="0"/>
              <w:marTop w:val="0"/>
              <w:marBottom w:val="0"/>
              <w:divBdr>
                <w:top w:val="none" w:sz="0" w:space="0" w:color="auto"/>
                <w:left w:val="none" w:sz="0" w:space="0" w:color="auto"/>
                <w:bottom w:val="none" w:sz="0" w:space="0" w:color="auto"/>
                <w:right w:val="none" w:sz="0" w:space="0" w:color="auto"/>
              </w:divBdr>
              <w:divsChild>
                <w:div w:id="2018726732">
                  <w:marLeft w:val="0"/>
                  <w:marRight w:val="0"/>
                  <w:marTop w:val="0"/>
                  <w:marBottom w:val="0"/>
                  <w:divBdr>
                    <w:top w:val="none" w:sz="0" w:space="0" w:color="auto"/>
                    <w:left w:val="none" w:sz="0" w:space="0" w:color="auto"/>
                    <w:bottom w:val="none" w:sz="0" w:space="0" w:color="auto"/>
                    <w:right w:val="none" w:sz="0" w:space="0" w:color="auto"/>
                  </w:divBdr>
                  <w:divsChild>
                    <w:div w:id="2018726777">
                      <w:marLeft w:val="0"/>
                      <w:marRight w:val="0"/>
                      <w:marTop w:val="0"/>
                      <w:marBottom w:val="0"/>
                      <w:divBdr>
                        <w:top w:val="none" w:sz="0" w:space="0" w:color="auto"/>
                        <w:left w:val="none" w:sz="0" w:space="0" w:color="auto"/>
                        <w:bottom w:val="none" w:sz="0" w:space="0" w:color="auto"/>
                        <w:right w:val="none" w:sz="0" w:space="0" w:color="auto"/>
                      </w:divBdr>
                    </w:div>
                  </w:divsChild>
                </w:div>
                <w:div w:id="2018726737">
                  <w:marLeft w:val="0"/>
                  <w:marRight w:val="0"/>
                  <w:marTop w:val="0"/>
                  <w:marBottom w:val="0"/>
                  <w:divBdr>
                    <w:top w:val="none" w:sz="0" w:space="0" w:color="auto"/>
                    <w:left w:val="none" w:sz="0" w:space="0" w:color="auto"/>
                    <w:bottom w:val="none" w:sz="0" w:space="0" w:color="auto"/>
                    <w:right w:val="none" w:sz="0" w:space="0" w:color="auto"/>
                  </w:divBdr>
                  <w:divsChild>
                    <w:div w:id="2018726763">
                      <w:marLeft w:val="0"/>
                      <w:marRight w:val="0"/>
                      <w:marTop w:val="0"/>
                      <w:marBottom w:val="0"/>
                      <w:divBdr>
                        <w:top w:val="none" w:sz="0" w:space="0" w:color="auto"/>
                        <w:left w:val="none" w:sz="0" w:space="0" w:color="auto"/>
                        <w:bottom w:val="none" w:sz="0" w:space="0" w:color="auto"/>
                        <w:right w:val="none" w:sz="0" w:space="0" w:color="auto"/>
                      </w:divBdr>
                    </w:div>
                  </w:divsChild>
                </w:div>
                <w:div w:id="2018726738">
                  <w:marLeft w:val="0"/>
                  <w:marRight w:val="0"/>
                  <w:marTop w:val="0"/>
                  <w:marBottom w:val="0"/>
                  <w:divBdr>
                    <w:top w:val="none" w:sz="0" w:space="0" w:color="auto"/>
                    <w:left w:val="none" w:sz="0" w:space="0" w:color="auto"/>
                    <w:bottom w:val="none" w:sz="0" w:space="0" w:color="auto"/>
                    <w:right w:val="none" w:sz="0" w:space="0" w:color="auto"/>
                  </w:divBdr>
                  <w:divsChild>
                    <w:div w:id="2018726837">
                      <w:marLeft w:val="0"/>
                      <w:marRight w:val="0"/>
                      <w:marTop w:val="0"/>
                      <w:marBottom w:val="0"/>
                      <w:divBdr>
                        <w:top w:val="none" w:sz="0" w:space="0" w:color="auto"/>
                        <w:left w:val="none" w:sz="0" w:space="0" w:color="auto"/>
                        <w:bottom w:val="none" w:sz="0" w:space="0" w:color="auto"/>
                        <w:right w:val="none" w:sz="0" w:space="0" w:color="auto"/>
                      </w:divBdr>
                    </w:div>
                  </w:divsChild>
                </w:div>
                <w:div w:id="2018726741">
                  <w:marLeft w:val="0"/>
                  <w:marRight w:val="0"/>
                  <w:marTop w:val="0"/>
                  <w:marBottom w:val="0"/>
                  <w:divBdr>
                    <w:top w:val="none" w:sz="0" w:space="0" w:color="auto"/>
                    <w:left w:val="none" w:sz="0" w:space="0" w:color="auto"/>
                    <w:bottom w:val="none" w:sz="0" w:space="0" w:color="auto"/>
                    <w:right w:val="none" w:sz="0" w:space="0" w:color="auto"/>
                  </w:divBdr>
                  <w:divsChild>
                    <w:div w:id="2018726831">
                      <w:marLeft w:val="0"/>
                      <w:marRight w:val="0"/>
                      <w:marTop w:val="0"/>
                      <w:marBottom w:val="0"/>
                      <w:divBdr>
                        <w:top w:val="none" w:sz="0" w:space="0" w:color="auto"/>
                        <w:left w:val="none" w:sz="0" w:space="0" w:color="auto"/>
                        <w:bottom w:val="none" w:sz="0" w:space="0" w:color="auto"/>
                        <w:right w:val="none" w:sz="0" w:space="0" w:color="auto"/>
                      </w:divBdr>
                    </w:div>
                  </w:divsChild>
                </w:div>
                <w:div w:id="2018726742">
                  <w:marLeft w:val="0"/>
                  <w:marRight w:val="0"/>
                  <w:marTop w:val="0"/>
                  <w:marBottom w:val="0"/>
                  <w:divBdr>
                    <w:top w:val="none" w:sz="0" w:space="0" w:color="auto"/>
                    <w:left w:val="none" w:sz="0" w:space="0" w:color="auto"/>
                    <w:bottom w:val="none" w:sz="0" w:space="0" w:color="auto"/>
                    <w:right w:val="none" w:sz="0" w:space="0" w:color="auto"/>
                  </w:divBdr>
                  <w:divsChild>
                    <w:div w:id="2018726782">
                      <w:marLeft w:val="0"/>
                      <w:marRight w:val="0"/>
                      <w:marTop w:val="0"/>
                      <w:marBottom w:val="0"/>
                      <w:divBdr>
                        <w:top w:val="none" w:sz="0" w:space="0" w:color="auto"/>
                        <w:left w:val="none" w:sz="0" w:space="0" w:color="auto"/>
                        <w:bottom w:val="none" w:sz="0" w:space="0" w:color="auto"/>
                        <w:right w:val="none" w:sz="0" w:space="0" w:color="auto"/>
                      </w:divBdr>
                    </w:div>
                  </w:divsChild>
                </w:div>
                <w:div w:id="2018726748">
                  <w:marLeft w:val="0"/>
                  <w:marRight w:val="0"/>
                  <w:marTop w:val="0"/>
                  <w:marBottom w:val="0"/>
                  <w:divBdr>
                    <w:top w:val="none" w:sz="0" w:space="0" w:color="auto"/>
                    <w:left w:val="none" w:sz="0" w:space="0" w:color="auto"/>
                    <w:bottom w:val="none" w:sz="0" w:space="0" w:color="auto"/>
                    <w:right w:val="none" w:sz="0" w:space="0" w:color="auto"/>
                  </w:divBdr>
                  <w:divsChild>
                    <w:div w:id="2018726844">
                      <w:marLeft w:val="0"/>
                      <w:marRight w:val="0"/>
                      <w:marTop w:val="0"/>
                      <w:marBottom w:val="0"/>
                      <w:divBdr>
                        <w:top w:val="none" w:sz="0" w:space="0" w:color="auto"/>
                        <w:left w:val="none" w:sz="0" w:space="0" w:color="auto"/>
                        <w:bottom w:val="none" w:sz="0" w:space="0" w:color="auto"/>
                        <w:right w:val="none" w:sz="0" w:space="0" w:color="auto"/>
                      </w:divBdr>
                    </w:div>
                  </w:divsChild>
                </w:div>
                <w:div w:id="2018726751">
                  <w:marLeft w:val="0"/>
                  <w:marRight w:val="0"/>
                  <w:marTop w:val="0"/>
                  <w:marBottom w:val="0"/>
                  <w:divBdr>
                    <w:top w:val="none" w:sz="0" w:space="0" w:color="auto"/>
                    <w:left w:val="none" w:sz="0" w:space="0" w:color="auto"/>
                    <w:bottom w:val="none" w:sz="0" w:space="0" w:color="auto"/>
                    <w:right w:val="none" w:sz="0" w:space="0" w:color="auto"/>
                  </w:divBdr>
                  <w:divsChild>
                    <w:div w:id="2018726745">
                      <w:marLeft w:val="0"/>
                      <w:marRight w:val="0"/>
                      <w:marTop w:val="0"/>
                      <w:marBottom w:val="0"/>
                      <w:divBdr>
                        <w:top w:val="none" w:sz="0" w:space="0" w:color="auto"/>
                        <w:left w:val="none" w:sz="0" w:space="0" w:color="auto"/>
                        <w:bottom w:val="none" w:sz="0" w:space="0" w:color="auto"/>
                        <w:right w:val="none" w:sz="0" w:space="0" w:color="auto"/>
                      </w:divBdr>
                    </w:div>
                  </w:divsChild>
                </w:div>
                <w:div w:id="2018726752">
                  <w:marLeft w:val="0"/>
                  <w:marRight w:val="0"/>
                  <w:marTop w:val="0"/>
                  <w:marBottom w:val="0"/>
                  <w:divBdr>
                    <w:top w:val="none" w:sz="0" w:space="0" w:color="auto"/>
                    <w:left w:val="none" w:sz="0" w:space="0" w:color="auto"/>
                    <w:bottom w:val="none" w:sz="0" w:space="0" w:color="auto"/>
                    <w:right w:val="none" w:sz="0" w:space="0" w:color="auto"/>
                  </w:divBdr>
                  <w:divsChild>
                    <w:div w:id="2018726797">
                      <w:marLeft w:val="0"/>
                      <w:marRight w:val="0"/>
                      <w:marTop w:val="0"/>
                      <w:marBottom w:val="0"/>
                      <w:divBdr>
                        <w:top w:val="none" w:sz="0" w:space="0" w:color="auto"/>
                        <w:left w:val="none" w:sz="0" w:space="0" w:color="auto"/>
                        <w:bottom w:val="none" w:sz="0" w:space="0" w:color="auto"/>
                        <w:right w:val="none" w:sz="0" w:space="0" w:color="auto"/>
                      </w:divBdr>
                    </w:div>
                  </w:divsChild>
                </w:div>
                <w:div w:id="2018726754">
                  <w:marLeft w:val="0"/>
                  <w:marRight w:val="0"/>
                  <w:marTop w:val="0"/>
                  <w:marBottom w:val="0"/>
                  <w:divBdr>
                    <w:top w:val="none" w:sz="0" w:space="0" w:color="auto"/>
                    <w:left w:val="none" w:sz="0" w:space="0" w:color="auto"/>
                    <w:bottom w:val="none" w:sz="0" w:space="0" w:color="auto"/>
                    <w:right w:val="none" w:sz="0" w:space="0" w:color="auto"/>
                  </w:divBdr>
                  <w:divsChild>
                    <w:div w:id="2018726783">
                      <w:marLeft w:val="0"/>
                      <w:marRight w:val="0"/>
                      <w:marTop w:val="0"/>
                      <w:marBottom w:val="0"/>
                      <w:divBdr>
                        <w:top w:val="none" w:sz="0" w:space="0" w:color="auto"/>
                        <w:left w:val="none" w:sz="0" w:space="0" w:color="auto"/>
                        <w:bottom w:val="none" w:sz="0" w:space="0" w:color="auto"/>
                        <w:right w:val="none" w:sz="0" w:space="0" w:color="auto"/>
                      </w:divBdr>
                    </w:div>
                  </w:divsChild>
                </w:div>
                <w:div w:id="2018726761">
                  <w:marLeft w:val="0"/>
                  <w:marRight w:val="0"/>
                  <w:marTop w:val="0"/>
                  <w:marBottom w:val="0"/>
                  <w:divBdr>
                    <w:top w:val="none" w:sz="0" w:space="0" w:color="auto"/>
                    <w:left w:val="none" w:sz="0" w:space="0" w:color="auto"/>
                    <w:bottom w:val="none" w:sz="0" w:space="0" w:color="auto"/>
                    <w:right w:val="none" w:sz="0" w:space="0" w:color="auto"/>
                  </w:divBdr>
                  <w:divsChild>
                    <w:div w:id="2018726832">
                      <w:marLeft w:val="0"/>
                      <w:marRight w:val="0"/>
                      <w:marTop w:val="0"/>
                      <w:marBottom w:val="0"/>
                      <w:divBdr>
                        <w:top w:val="none" w:sz="0" w:space="0" w:color="auto"/>
                        <w:left w:val="none" w:sz="0" w:space="0" w:color="auto"/>
                        <w:bottom w:val="none" w:sz="0" w:space="0" w:color="auto"/>
                        <w:right w:val="none" w:sz="0" w:space="0" w:color="auto"/>
                      </w:divBdr>
                    </w:div>
                  </w:divsChild>
                </w:div>
                <w:div w:id="2018726764">
                  <w:marLeft w:val="0"/>
                  <w:marRight w:val="0"/>
                  <w:marTop w:val="0"/>
                  <w:marBottom w:val="0"/>
                  <w:divBdr>
                    <w:top w:val="none" w:sz="0" w:space="0" w:color="auto"/>
                    <w:left w:val="none" w:sz="0" w:space="0" w:color="auto"/>
                    <w:bottom w:val="none" w:sz="0" w:space="0" w:color="auto"/>
                    <w:right w:val="none" w:sz="0" w:space="0" w:color="auto"/>
                  </w:divBdr>
                  <w:divsChild>
                    <w:div w:id="2018726841">
                      <w:marLeft w:val="0"/>
                      <w:marRight w:val="0"/>
                      <w:marTop w:val="0"/>
                      <w:marBottom w:val="0"/>
                      <w:divBdr>
                        <w:top w:val="none" w:sz="0" w:space="0" w:color="auto"/>
                        <w:left w:val="none" w:sz="0" w:space="0" w:color="auto"/>
                        <w:bottom w:val="none" w:sz="0" w:space="0" w:color="auto"/>
                        <w:right w:val="none" w:sz="0" w:space="0" w:color="auto"/>
                      </w:divBdr>
                    </w:div>
                  </w:divsChild>
                </w:div>
                <w:div w:id="2018726772">
                  <w:marLeft w:val="0"/>
                  <w:marRight w:val="0"/>
                  <w:marTop w:val="0"/>
                  <w:marBottom w:val="0"/>
                  <w:divBdr>
                    <w:top w:val="none" w:sz="0" w:space="0" w:color="auto"/>
                    <w:left w:val="none" w:sz="0" w:space="0" w:color="auto"/>
                    <w:bottom w:val="none" w:sz="0" w:space="0" w:color="auto"/>
                    <w:right w:val="none" w:sz="0" w:space="0" w:color="auto"/>
                  </w:divBdr>
                  <w:divsChild>
                    <w:div w:id="2018726774">
                      <w:marLeft w:val="0"/>
                      <w:marRight w:val="0"/>
                      <w:marTop w:val="0"/>
                      <w:marBottom w:val="0"/>
                      <w:divBdr>
                        <w:top w:val="none" w:sz="0" w:space="0" w:color="auto"/>
                        <w:left w:val="none" w:sz="0" w:space="0" w:color="auto"/>
                        <w:bottom w:val="none" w:sz="0" w:space="0" w:color="auto"/>
                        <w:right w:val="none" w:sz="0" w:space="0" w:color="auto"/>
                      </w:divBdr>
                    </w:div>
                  </w:divsChild>
                </w:div>
                <w:div w:id="2018726773">
                  <w:marLeft w:val="0"/>
                  <w:marRight w:val="0"/>
                  <w:marTop w:val="0"/>
                  <w:marBottom w:val="0"/>
                  <w:divBdr>
                    <w:top w:val="none" w:sz="0" w:space="0" w:color="auto"/>
                    <w:left w:val="none" w:sz="0" w:space="0" w:color="auto"/>
                    <w:bottom w:val="none" w:sz="0" w:space="0" w:color="auto"/>
                    <w:right w:val="none" w:sz="0" w:space="0" w:color="auto"/>
                  </w:divBdr>
                  <w:divsChild>
                    <w:div w:id="2018726813">
                      <w:marLeft w:val="0"/>
                      <w:marRight w:val="0"/>
                      <w:marTop w:val="0"/>
                      <w:marBottom w:val="0"/>
                      <w:divBdr>
                        <w:top w:val="none" w:sz="0" w:space="0" w:color="auto"/>
                        <w:left w:val="none" w:sz="0" w:space="0" w:color="auto"/>
                        <w:bottom w:val="none" w:sz="0" w:space="0" w:color="auto"/>
                        <w:right w:val="none" w:sz="0" w:space="0" w:color="auto"/>
                      </w:divBdr>
                    </w:div>
                  </w:divsChild>
                </w:div>
                <w:div w:id="2018726785">
                  <w:marLeft w:val="0"/>
                  <w:marRight w:val="0"/>
                  <w:marTop w:val="0"/>
                  <w:marBottom w:val="0"/>
                  <w:divBdr>
                    <w:top w:val="none" w:sz="0" w:space="0" w:color="auto"/>
                    <w:left w:val="none" w:sz="0" w:space="0" w:color="auto"/>
                    <w:bottom w:val="none" w:sz="0" w:space="0" w:color="auto"/>
                    <w:right w:val="none" w:sz="0" w:space="0" w:color="auto"/>
                  </w:divBdr>
                  <w:divsChild>
                    <w:div w:id="2018726817">
                      <w:marLeft w:val="0"/>
                      <w:marRight w:val="0"/>
                      <w:marTop w:val="0"/>
                      <w:marBottom w:val="0"/>
                      <w:divBdr>
                        <w:top w:val="none" w:sz="0" w:space="0" w:color="auto"/>
                        <w:left w:val="none" w:sz="0" w:space="0" w:color="auto"/>
                        <w:bottom w:val="none" w:sz="0" w:space="0" w:color="auto"/>
                        <w:right w:val="none" w:sz="0" w:space="0" w:color="auto"/>
                      </w:divBdr>
                    </w:div>
                  </w:divsChild>
                </w:div>
                <w:div w:id="2018726798">
                  <w:marLeft w:val="0"/>
                  <w:marRight w:val="0"/>
                  <w:marTop w:val="0"/>
                  <w:marBottom w:val="0"/>
                  <w:divBdr>
                    <w:top w:val="none" w:sz="0" w:space="0" w:color="auto"/>
                    <w:left w:val="none" w:sz="0" w:space="0" w:color="auto"/>
                    <w:bottom w:val="none" w:sz="0" w:space="0" w:color="auto"/>
                    <w:right w:val="none" w:sz="0" w:space="0" w:color="auto"/>
                  </w:divBdr>
                  <w:divsChild>
                    <w:div w:id="2018726833">
                      <w:marLeft w:val="0"/>
                      <w:marRight w:val="0"/>
                      <w:marTop w:val="0"/>
                      <w:marBottom w:val="0"/>
                      <w:divBdr>
                        <w:top w:val="none" w:sz="0" w:space="0" w:color="auto"/>
                        <w:left w:val="none" w:sz="0" w:space="0" w:color="auto"/>
                        <w:bottom w:val="none" w:sz="0" w:space="0" w:color="auto"/>
                        <w:right w:val="none" w:sz="0" w:space="0" w:color="auto"/>
                      </w:divBdr>
                    </w:div>
                  </w:divsChild>
                </w:div>
                <w:div w:id="2018726799">
                  <w:marLeft w:val="0"/>
                  <w:marRight w:val="0"/>
                  <w:marTop w:val="0"/>
                  <w:marBottom w:val="0"/>
                  <w:divBdr>
                    <w:top w:val="none" w:sz="0" w:space="0" w:color="auto"/>
                    <w:left w:val="none" w:sz="0" w:space="0" w:color="auto"/>
                    <w:bottom w:val="none" w:sz="0" w:space="0" w:color="auto"/>
                    <w:right w:val="none" w:sz="0" w:space="0" w:color="auto"/>
                  </w:divBdr>
                  <w:divsChild>
                    <w:div w:id="2018726730">
                      <w:marLeft w:val="0"/>
                      <w:marRight w:val="0"/>
                      <w:marTop w:val="0"/>
                      <w:marBottom w:val="0"/>
                      <w:divBdr>
                        <w:top w:val="none" w:sz="0" w:space="0" w:color="auto"/>
                        <w:left w:val="none" w:sz="0" w:space="0" w:color="auto"/>
                        <w:bottom w:val="none" w:sz="0" w:space="0" w:color="auto"/>
                        <w:right w:val="none" w:sz="0" w:space="0" w:color="auto"/>
                      </w:divBdr>
                    </w:div>
                  </w:divsChild>
                </w:div>
                <w:div w:id="2018726802">
                  <w:marLeft w:val="0"/>
                  <w:marRight w:val="0"/>
                  <w:marTop w:val="0"/>
                  <w:marBottom w:val="0"/>
                  <w:divBdr>
                    <w:top w:val="none" w:sz="0" w:space="0" w:color="auto"/>
                    <w:left w:val="none" w:sz="0" w:space="0" w:color="auto"/>
                    <w:bottom w:val="none" w:sz="0" w:space="0" w:color="auto"/>
                    <w:right w:val="none" w:sz="0" w:space="0" w:color="auto"/>
                  </w:divBdr>
                  <w:divsChild>
                    <w:div w:id="2018726828">
                      <w:marLeft w:val="0"/>
                      <w:marRight w:val="0"/>
                      <w:marTop w:val="0"/>
                      <w:marBottom w:val="0"/>
                      <w:divBdr>
                        <w:top w:val="none" w:sz="0" w:space="0" w:color="auto"/>
                        <w:left w:val="none" w:sz="0" w:space="0" w:color="auto"/>
                        <w:bottom w:val="none" w:sz="0" w:space="0" w:color="auto"/>
                        <w:right w:val="none" w:sz="0" w:space="0" w:color="auto"/>
                      </w:divBdr>
                    </w:div>
                  </w:divsChild>
                </w:div>
                <w:div w:id="2018726803">
                  <w:marLeft w:val="0"/>
                  <w:marRight w:val="0"/>
                  <w:marTop w:val="0"/>
                  <w:marBottom w:val="0"/>
                  <w:divBdr>
                    <w:top w:val="none" w:sz="0" w:space="0" w:color="auto"/>
                    <w:left w:val="none" w:sz="0" w:space="0" w:color="auto"/>
                    <w:bottom w:val="none" w:sz="0" w:space="0" w:color="auto"/>
                    <w:right w:val="none" w:sz="0" w:space="0" w:color="auto"/>
                  </w:divBdr>
                  <w:divsChild>
                    <w:div w:id="2018726769">
                      <w:marLeft w:val="0"/>
                      <w:marRight w:val="0"/>
                      <w:marTop w:val="0"/>
                      <w:marBottom w:val="0"/>
                      <w:divBdr>
                        <w:top w:val="none" w:sz="0" w:space="0" w:color="auto"/>
                        <w:left w:val="none" w:sz="0" w:space="0" w:color="auto"/>
                        <w:bottom w:val="none" w:sz="0" w:space="0" w:color="auto"/>
                        <w:right w:val="none" w:sz="0" w:space="0" w:color="auto"/>
                      </w:divBdr>
                    </w:div>
                    <w:div w:id="2018726816">
                      <w:marLeft w:val="0"/>
                      <w:marRight w:val="0"/>
                      <w:marTop w:val="0"/>
                      <w:marBottom w:val="0"/>
                      <w:divBdr>
                        <w:top w:val="none" w:sz="0" w:space="0" w:color="auto"/>
                        <w:left w:val="none" w:sz="0" w:space="0" w:color="auto"/>
                        <w:bottom w:val="none" w:sz="0" w:space="0" w:color="auto"/>
                        <w:right w:val="none" w:sz="0" w:space="0" w:color="auto"/>
                      </w:divBdr>
                    </w:div>
                  </w:divsChild>
                </w:div>
                <w:div w:id="2018726806">
                  <w:marLeft w:val="0"/>
                  <w:marRight w:val="0"/>
                  <w:marTop w:val="0"/>
                  <w:marBottom w:val="0"/>
                  <w:divBdr>
                    <w:top w:val="none" w:sz="0" w:space="0" w:color="auto"/>
                    <w:left w:val="none" w:sz="0" w:space="0" w:color="auto"/>
                    <w:bottom w:val="none" w:sz="0" w:space="0" w:color="auto"/>
                    <w:right w:val="none" w:sz="0" w:space="0" w:color="auto"/>
                  </w:divBdr>
                  <w:divsChild>
                    <w:div w:id="2018726836">
                      <w:marLeft w:val="0"/>
                      <w:marRight w:val="0"/>
                      <w:marTop w:val="0"/>
                      <w:marBottom w:val="0"/>
                      <w:divBdr>
                        <w:top w:val="none" w:sz="0" w:space="0" w:color="auto"/>
                        <w:left w:val="none" w:sz="0" w:space="0" w:color="auto"/>
                        <w:bottom w:val="none" w:sz="0" w:space="0" w:color="auto"/>
                        <w:right w:val="none" w:sz="0" w:space="0" w:color="auto"/>
                      </w:divBdr>
                    </w:div>
                  </w:divsChild>
                </w:div>
                <w:div w:id="2018726812">
                  <w:marLeft w:val="0"/>
                  <w:marRight w:val="0"/>
                  <w:marTop w:val="0"/>
                  <w:marBottom w:val="0"/>
                  <w:divBdr>
                    <w:top w:val="none" w:sz="0" w:space="0" w:color="auto"/>
                    <w:left w:val="none" w:sz="0" w:space="0" w:color="auto"/>
                    <w:bottom w:val="none" w:sz="0" w:space="0" w:color="auto"/>
                    <w:right w:val="none" w:sz="0" w:space="0" w:color="auto"/>
                  </w:divBdr>
                  <w:divsChild>
                    <w:div w:id="2018726800">
                      <w:marLeft w:val="0"/>
                      <w:marRight w:val="0"/>
                      <w:marTop w:val="0"/>
                      <w:marBottom w:val="0"/>
                      <w:divBdr>
                        <w:top w:val="none" w:sz="0" w:space="0" w:color="auto"/>
                        <w:left w:val="none" w:sz="0" w:space="0" w:color="auto"/>
                        <w:bottom w:val="none" w:sz="0" w:space="0" w:color="auto"/>
                        <w:right w:val="none" w:sz="0" w:space="0" w:color="auto"/>
                      </w:divBdr>
                    </w:div>
                  </w:divsChild>
                </w:div>
                <w:div w:id="2018726820">
                  <w:marLeft w:val="0"/>
                  <w:marRight w:val="0"/>
                  <w:marTop w:val="0"/>
                  <w:marBottom w:val="0"/>
                  <w:divBdr>
                    <w:top w:val="none" w:sz="0" w:space="0" w:color="auto"/>
                    <w:left w:val="none" w:sz="0" w:space="0" w:color="auto"/>
                    <w:bottom w:val="none" w:sz="0" w:space="0" w:color="auto"/>
                    <w:right w:val="none" w:sz="0" w:space="0" w:color="auto"/>
                  </w:divBdr>
                  <w:divsChild>
                    <w:div w:id="2018726814">
                      <w:marLeft w:val="0"/>
                      <w:marRight w:val="0"/>
                      <w:marTop w:val="0"/>
                      <w:marBottom w:val="0"/>
                      <w:divBdr>
                        <w:top w:val="none" w:sz="0" w:space="0" w:color="auto"/>
                        <w:left w:val="none" w:sz="0" w:space="0" w:color="auto"/>
                        <w:bottom w:val="none" w:sz="0" w:space="0" w:color="auto"/>
                        <w:right w:val="none" w:sz="0" w:space="0" w:color="auto"/>
                      </w:divBdr>
                    </w:div>
                  </w:divsChild>
                </w:div>
                <w:div w:id="2018726821">
                  <w:marLeft w:val="0"/>
                  <w:marRight w:val="0"/>
                  <w:marTop w:val="0"/>
                  <w:marBottom w:val="0"/>
                  <w:divBdr>
                    <w:top w:val="none" w:sz="0" w:space="0" w:color="auto"/>
                    <w:left w:val="none" w:sz="0" w:space="0" w:color="auto"/>
                    <w:bottom w:val="none" w:sz="0" w:space="0" w:color="auto"/>
                    <w:right w:val="none" w:sz="0" w:space="0" w:color="auto"/>
                  </w:divBdr>
                  <w:divsChild>
                    <w:div w:id="2018726739">
                      <w:marLeft w:val="0"/>
                      <w:marRight w:val="0"/>
                      <w:marTop w:val="0"/>
                      <w:marBottom w:val="0"/>
                      <w:divBdr>
                        <w:top w:val="none" w:sz="0" w:space="0" w:color="auto"/>
                        <w:left w:val="none" w:sz="0" w:space="0" w:color="auto"/>
                        <w:bottom w:val="none" w:sz="0" w:space="0" w:color="auto"/>
                        <w:right w:val="none" w:sz="0" w:space="0" w:color="auto"/>
                      </w:divBdr>
                    </w:div>
                  </w:divsChild>
                </w:div>
                <w:div w:id="2018726824">
                  <w:marLeft w:val="0"/>
                  <w:marRight w:val="0"/>
                  <w:marTop w:val="0"/>
                  <w:marBottom w:val="0"/>
                  <w:divBdr>
                    <w:top w:val="none" w:sz="0" w:space="0" w:color="auto"/>
                    <w:left w:val="none" w:sz="0" w:space="0" w:color="auto"/>
                    <w:bottom w:val="none" w:sz="0" w:space="0" w:color="auto"/>
                    <w:right w:val="none" w:sz="0" w:space="0" w:color="auto"/>
                  </w:divBdr>
                  <w:divsChild>
                    <w:div w:id="201872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726834">
      <w:marLeft w:val="0"/>
      <w:marRight w:val="0"/>
      <w:marTop w:val="0"/>
      <w:marBottom w:val="0"/>
      <w:divBdr>
        <w:top w:val="none" w:sz="0" w:space="0" w:color="auto"/>
        <w:left w:val="none" w:sz="0" w:space="0" w:color="auto"/>
        <w:bottom w:val="none" w:sz="0" w:space="0" w:color="auto"/>
        <w:right w:val="none" w:sz="0" w:space="0" w:color="auto"/>
      </w:divBdr>
      <w:divsChild>
        <w:div w:id="2018726736">
          <w:marLeft w:val="0"/>
          <w:marRight w:val="0"/>
          <w:marTop w:val="0"/>
          <w:marBottom w:val="0"/>
          <w:divBdr>
            <w:top w:val="none" w:sz="0" w:space="0" w:color="auto"/>
            <w:left w:val="none" w:sz="0" w:space="0" w:color="auto"/>
            <w:bottom w:val="none" w:sz="0" w:space="0" w:color="auto"/>
            <w:right w:val="none" w:sz="0" w:space="0" w:color="auto"/>
          </w:divBdr>
          <w:divsChild>
            <w:div w:id="2018726765">
              <w:marLeft w:val="0"/>
              <w:marRight w:val="0"/>
              <w:marTop w:val="0"/>
              <w:marBottom w:val="0"/>
              <w:divBdr>
                <w:top w:val="none" w:sz="0" w:space="0" w:color="auto"/>
                <w:left w:val="none" w:sz="0" w:space="0" w:color="auto"/>
                <w:bottom w:val="none" w:sz="0" w:space="0" w:color="auto"/>
                <w:right w:val="none" w:sz="0" w:space="0" w:color="auto"/>
              </w:divBdr>
              <w:divsChild>
                <w:div w:id="2018726786">
                  <w:marLeft w:val="0"/>
                  <w:marRight w:val="0"/>
                  <w:marTop w:val="0"/>
                  <w:marBottom w:val="0"/>
                  <w:divBdr>
                    <w:top w:val="none" w:sz="0" w:space="0" w:color="auto"/>
                    <w:left w:val="none" w:sz="0" w:space="0" w:color="auto"/>
                    <w:bottom w:val="none" w:sz="0" w:space="0" w:color="auto"/>
                    <w:right w:val="none" w:sz="0" w:space="0" w:color="auto"/>
                  </w:divBdr>
                  <w:divsChild>
                    <w:div w:id="201872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726835">
      <w:marLeft w:val="0"/>
      <w:marRight w:val="0"/>
      <w:marTop w:val="0"/>
      <w:marBottom w:val="0"/>
      <w:divBdr>
        <w:top w:val="none" w:sz="0" w:space="0" w:color="auto"/>
        <w:left w:val="none" w:sz="0" w:space="0" w:color="auto"/>
        <w:bottom w:val="none" w:sz="0" w:space="0" w:color="auto"/>
        <w:right w:val="none" w:sz="0" w:space="0" w:color="auto"/>
      </w:divBdr>
      <w:divsChild>
        <w:div w:id="2018726759">
          <w:marLeft w:val="0"/>
          <w:marRight w:val="0"/>
          <w:marTop w:val="0"/>
          <w:marBottom w:val="0"/>
          <w:divBdr>
            <w:top w:val="none" w:sz="0" w:space="0" w:color="auto"/>
            <w:left w:val="none" w:sz="0" w:space="0" w:color="auto"/>
            <w:bottom w:val="none" w:sz="0" w:space="0" w:color="auto"/>
            <w:right w:val="none" w:sz="0" w:space="0" w:color="auto"/>
          </w:divBdr>
          <w:divsChild>
            <w:div w:id="2018726818">
              <w:marLeft w:val="0"/>
              <w:marRight w:val="0"/>
              <w:marTop w:val="0"/>
              <w:marBottom w:val="0"/>
              <w:divBdr>
                <w:top w:val="none" w:sz="0" w:space="0" w:color="auto"/>
                <w:left w:val="none" w:sz="0" w:space="0" w:color="auto"/>
                <w:bottom w:val="none" w:sz="0" w:space="0" w:color="auto"/>
                <w:right w:val="none" w:sz="0" w:space="0" w:color="auto"/>
              </w:divBdr>
              <w:divsChild>
                <w:div w:id="2018726804">
                  <w:marLeft w:val="0"/>
                  <w:marRight w:val="0"/>
                  <w:marTop w:val="0"/>
                  <w:marBottom w:val="0"/>
                  <w:divBdr>
                    <w:top w:val="none" w:sz="0" w:space="0" w:color="auto"/>
                    <w:left w:val="none" w:sz="0" w:space="0" w:color="auto"/>
                    <w:bottom w:val="none" w:sz="0" w:space="0" w:color="auto"/>
                    <w:right w:val="none" w:sz="0" w:space="0" w:color="auto"/>
                  </w:divBdr>
                  <w:divsChild>
                    <w:div w:id="201872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726839">
      <w:marLeft w:val="0"/>
      <w:marRight w:val="0"/>
      <w:marTop w:val="0"/>
      <w:marBottom w:val="0"/>
      <w:divBdr>
        <w:top w:val="none" w:sz="0" w:space="0" w:color="auto"/>
        <w:left w:val="none" w:sz="0" w:space="0" w:color="auto"/>
        <w:bottom w:val="none" w:sz="0" w:space="0" w:color="auto"/>
        <w:right w:val="none" w:sz="0" w:space="0" w:color="auto"/>
      </w:divBdr>
    </w:div>
    <w:div w:id="2018726843">
      <w:marLeft w:val="0"/>
      <w:marRight w:val="0"/>
      <w:marTop w:val="0"/>
      <w:marBottom w:val="0"/>
      <w:divBdr>
        <w:top w:val="none" w:sz="0" w:space="0" w:color="auto"/>
        <w:left w:val="none" w:sz="0" w:space="0" w:color="auto"/>
        <w:bottom w:val="none" w:sz="0" w:space="0" w:color="auto"/>
        <w:right w:val="none" w:sz="0" w:space="0" w:color="auto"/>
      </w:divBdr>
      <w:divsChild>
        <w:div w:id="2018726781">
          <w:marLeft w:val="0"/>
          <w:marRight w:val="0"/>
          <w:marTop w:val="0"/>
          <w:marBottom w:val="0"/>
          <w:divBdr>
            <w:top w:val="none" w:sz="0" w:space="0" w:color="auto"/>
            <w:left w:val="none" w:sz="0" w:space="0" w:color="auto"/>
            <w:bottom w:val="none" w:sz="0" w:space="0" w:color="auto"/>
            <w:right w:val="none" w:sz="0" w:space="0" w:color="auto"/>
          </w:divBdr>
          <w:divsChild>
            <w:div w:id="2018726808">
              <w:marLeft w:val="0"/>
              <w:marRight w:val="0"/>
              <w:marTop w:val="0"/>
              <w:marBottom w:val="0"/>
              <w:divBdr>
                <w:top w:val="none" w:sz="0" w:space="0" w:color="auto"/>
                <w:left w:val="none" w:sz="0" w:space="0" w:color="auto"/>
                <w:bottom w:val="none" w:sz="0" w:space="0" w:color="auto"/>
                <w:right w:val="none" w:sz="0" w:space="0" w:color="auto"/>
              </w:divBdr>
              <w:divsChild>
                <w:div w:id="2018726811">
                  <w:marLeft w:val="0"/>
                  <w:marRight w:val="0"/>
                  <w:marTop w:val="0"/>
                  <w:marBottom w:val="0"/>
                  <w:divBdr>
                    <w:top w:val="none" w:sz="0" w:space="0" w:color="auto"/>
                    <w:left w:val="none" w:sz="0" w:space="0" w:color="auto"/>
                    <w:bottom w:val="none" w:sz="0" w:space="0" w:color="auto"/>
                    <w:right w:val="none" w:sz="0" w:space="0" w:color="auto"/>
                  </w:divBdr>
                  <w:divsChild>
                    <w:div w:id="201872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rs.com/" TargetMode="External"/><Relationship Id="rId18" Type="http://schemas.openxmlformats.org/officeDocument/2006/relationships/hyperlink" Target="https://urldefense.com/v3/__http:/www.mars.es__;!!FMox2LFwyA!sHBTzLf17D2VFSL8oZ8PWuZk59388OUb3Kx_w8aPUGg_-YvRUO-MA8z_lpLqt7M3UksCLZXXXO-2EOS7WZpaQ6fwrDWC$" TargetMode="External"/><Relationship Id="rId3" Type="http://schemas.openxmlformats.org/officeDocument/2006/relationships/customXml" Target="../customXml/item3.xml"/><Relationship Id="rId21" Type="http://schemas.openxmlformats.org/officeDocument/2006/relationships/hyperlink" Target="mailto:mars.spain@ogilvy.com" TargetMode="External"/><Relationship Id="rId7" Type="http://schemas.openxmlformats.org/officeDocument/2006/relationships/settings" Target="settings.xml"/><Relationship Id="rId12" Type="http://schemas.openxmlformats.org/officeDocument/2006/relationships/hyperlink" Target="https://www.pedigree.es/escaner-dental" TargetMode="External"/><Relationship Id="rId17" Type="http://schemas.openxmlformats.org/officeDocument/2006/relationships/hyperlink" Target="https://www.youtube.com/user/mars" TargetMode="External"/><Relationship Id="rId2" Type="http://schemas.openxmlformats.org/officeDocument/2006/relationships/customXml" Target="../customXml/item2.xml"/><Relationship Id="rId16" Type="http://schemas.openxmlformats.org/officeDocument/2006/relationships/hyperlink" Target="https://www.linkedin.com/company/mars/" TargetMode="External"/><Relationship Id="rId20" Type="http://schemas.openxmlformats.org/officeDocument/2006/relationships/hyperlink" Target="mailto:agustina.salazar@effem.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instagram.com/marsglobal/?hl=e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pedigree.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Mar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americanhumane.org/public-education/pet-dental-health/?utm_source=chatgpt.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EC1D025CB20B46B8BFDD415B07649F" ma:contentTypeVersion="78" ma:contentTypeDescription="Create a new document." ma:contentTypeScope="" ma:versionID="95d978e628e96053f1f4fcaf02c50015">
  <xsd:schema xmlns:xsd="http://www.w3.org/2001/XMLSchema" xmlns:xs="http://www.w3.org/2001/XMLSchema" xmlns:p="http://schemas.microsoft.com/office/2006/metadata/properties" xmlns:ns2="075b66e8-1ce9-4dc8-9b1e-b0ab94c7b63f" xmlns:ns3="97681508-029e-472e-ae94-89832c5aac68" targetNamespace="http://schemas.microsoft.com/office/2006/metadata/properties" ma:root="true" ma:fieldsID="38f610b9b81025fdb47b6da5a939d9cd" ns2:_="" ns3:_="">
    <xsd:import namespace="075b66e8-1ce9-4dc8-9b1e-b0ab94c7b63f"/>
    <xsd:import namespace="97681508-029e-472e-ae94-89832c5aac6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element ref="ns3: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5b66e8-1ce9-4dc8-9b1e-b0ab94c7b63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2741518-20c4-44b3-9c02-6b6ebb447c97}" ma:internalName="TaxCatchAll" ma:showField="CatchAllData" ma:web="075b66e8-1ce9-4dc8-9b1e-b0ab94c7b6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681508-029e-472e-ae94-89832c5aac6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23d344c-9e5d-4dd2-9612-f746068d8c5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ArchiverLinkFileType" ma:index="23" nillable="true" ma:displayName="ArchiverLinkFileType" ma:hidden="true" ma:internalName="ArchiverLinkFileTyp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681508-029e-472e-ae94-89832c5aac68">
      <Terms xmlns="http://schemas.microsoft.com/office/infopath/2007/PartnerControls"/>
    </lcf76f155ced4ddcb4097134ff3c332f>
    <TaxCatchAll xmlns="075b66e8-1ce9-4dc8-9b1e-b0ab94c7b63f" xsi:nil="true"/>
    <ArchiverLinkFileType xmlns="97681508-029e-472e-ae94-89832c5aac6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25832-B15B-44EC-8942-6642330A38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5b66e8-1ce9-4dc8-9b1e-b0ab94c7b63f"/>
    <ds:schemaRef ds:uri="97681508-029e-472e-ae94-89832c5aac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3135DE-6F33-4062-94AA-620E262EB3FC}">
  <ds:schemaRefs>
    <ds:schemaRef ds:uri="http://schemas.microsoft.com/sharepoint/v3/contenttype/forms"/>
  </ds:schemaRefs>
</ds:datastoreItem>
</file>

<file path=customXml/itemProps3.xml><?xml version="1.0" encoding="utf-8"?>
<ds:datastoreItem xmlns:ds="http://schemas.openxmlformats.org/officeDocument/2006/customXml" ds:itemID="{5AF07973-4A69-4B81-ADCB-F51E0E33C854}">
  <ds:schemaRefs>
    <ds:schemaRef ds:uri="http://schemas.microsoft.com/office/2006/metadata/properties"/>
    <ds:schemaRef ds:uri="http://schemas.microsoft.com/office/infopath/2007/PartnerControls"/>
    <ds:schemaRef ds:uri="97681508-029e-472e-ae94-89832c5aac68"/>
    <ds:schemaRef ds:uri="075b66e8-1ce9-4dc8-9b1e-b0ab94c7b63f"/>
  </ds:schemaRefs>
</ds:datastoreItem>
</file>

<file path=customXml/itemProps4.xml><?xml version="1.0" encoding="utf-8"?>
<ds:datastoreItem xmlns:ds="http://schemas.openxmlformats.org/officeDocument/2006/customXml" ds:itemID="{C8471B39-D4C6-46C8-8B98-2D418A237E7A}">
  <ds:schemaRefs>
    <ds:schemaRef ds:uri="http://schemas.openxmlformats.org/officeDocument/2006/bibliography"/>
  </ds:schemaRefs>
</ds:datastoreItem>
</file>

<file path=docMetadata/LabelInfo.xml><?xml version="1.0" encoding="utf-8"?>
<clbl:labelList xmlns:clbl="http://schemas.microsoft.com/office/2020/mipLabelMetadata">
  <clbl:label id="{2fc13e34-f03f-498b-982a-7cb446e25bc6}" enabled="0" method="" siteId="{2fc13e34-f03f-498b-982a-7cb446e25bc6}"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2</Pages>
  <Words>901</Words>
  <Characters>4956</Characters>
  <Application>Microsoft Office Word</Application>
  <DocSecurity>0</DocSecurity>
  <Lines>41</Lines>
  <Paragraphs>11</Paragraphs>
  <ScaleCrop>false</ScaleCrop>
  <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martinez villar</dc:creator>
  <cp:keywords/>
  <dc:description/>
  <cp:lastModifiedBy>Anna Comellas</cp:lastModifiedBy>
  <cp:revision>4</cp:revision>
  <cp:lastPrinted>2025-10-21T08:10:00Z</cp:lastPrinted>
  <dcterms:created xsi:type="dcterms:W3CDTF">2026-04-14T15:46:00Z</dcterms:created>
  <dcterms:modified xsi:type="dcterms:W3CDTF">2026-04-14T15:52:00Z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0x0101005FEC1D025CB20B46B8BFDD415B07649F</vt:lpwstr>
  </property>
  <property fmtid="{D5CDD505-2E9C-101B-9397-08002B2CF9AE}" pid="3" name="_dlc_DocIdItemGuid">
    <vt:lpwstr>8801fb91-16d1-4839-9e01-fdd2d408ab55</vt:lpwstr>
  </property>
  <property fmtid="{D5CDD505-2E9C-101B-9397-08002B2CF9AE}" pid="4" name="MediaServiceImageTags">
    <vt:lpwstr/>
  </property>
</Properties>
</file>